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F7" w:rsidRPr="007B41F7" w:rsidRDefault="002375A7" w:rsidP="00EC4097">
      <w:pPr>
        <w:pStyle w:val="a7"/>
        <w:shd w:val="clear" w:color="auto" w:fill="FFFFFF"/>
        <w:spacing w:before="0" w:beforeAutospacing="0" w:after="0" w:afterAutospacing="0"/>
        <w:rPr>
          <w:color w:val="1B1B1B"/>
        </w:rPr>
      </w:pP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Pr="00ED3E0D">
        <w:rPr>
          <w:color w:val="1B1B1B"/>
        </w:rPr>
        <w:tab/>
      </w:r>
      <w:r w:rsidR="001B4280">
        <w:rPr>
          <w:color w:val="1B1B1B"/>
        </w:rPr>
        <w:tab/>
      </w:r>
      <w:r w:rsidR="001B4280">
        <w:rPr>
          <w:color w:val="1B1B1B"/>
        </w:rPr>
        <w:tab/>
      </w:r>
      <w:r w:rsidR="001B4280">
        <w:rPr>
          <w:color w:val="1B1B1B"/>
        </w:rPr>
        <w:tab/>
      </w:r>
      <w:r w:rsidR="001B4280">
        <w:rPr>
          <w:color w:val="1B1B1B"/>
        </w:rPr>
        <w:tab/>
      </w:r>
      <w:r w:rsidR="001B4280">
        <w:rPr>
          <w:color w:val="1B1B1B"/>
        </w:rPr>
        <w:tab/>
      </w:r>
      <w:r w:rsidR="007B41F7" w:rsidRPr="007B41F7">
        <w:rPr>
          <w:color w:val="1B1B1B"/>
        </w:rPr>
        <w:t xml:space="preserve">Приложение № </w:t>
      </w:r>
      <w:r w:rsidR="00943A7E">
        <w:rPr>
          <w:color w:val="1B1B1B"/>
        </w:rPr>
        <w:t>2</w:t>
      </w:r>
    </w:p>
    <w:p w:rsidR="007B41F7" w:rsidRPr="007B41F7" w:rsidRDefault="001B4280" w:rsidP="001B4280">
      <w:pPr>
        <w:pStyle w:val="a7"/>
        <w:shd w:val="clear" w:color="auto" w:fill="FFFFFF"/>
        <w:spacing w:before="0" w:beforeAutospacing="0" w:after="0" w:afterAutospacing="0"/>
        <w:jc w:val="both"/>
        <w:rPr>
          <w:color w:val="1B1B1B"/>
        </w:rPr>
      </w:pP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 w:rsidR="007B41F7" w:rsidRPr="007B41F7">
        <w:rPr>
          <w:color w:val="1B1B1B"/>
        </w:rPr>
        <w:t xml:space="preserve">к постановлению Администрации </w:t>
      </w:r>
    </w:p>
    <w:p w:rsidR="007B41F7" w:rsidRPr="007B41F7" w:rsidRDefault="001B4280" w:rsidP="001B4280">
      <w:pPr>
        <w:pStyle w:val="a7"/>
        <w:shd w:val="clear" w:color="auto" w:fill="FFFFFF"/>
        <w:spacing w:before="0" w:beforeAutospacing="0" w:after="0" w:afterAutospacing="0"/>
        <w:jc w:val="both"/>
        <w:rPr>
          <w:color w:val="1B1B1B"/>
        </w:rPr>
      </w:pP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 w:rsidR="007B41F7" w:rsidRPr="007B41F7">
        <w:rPr>
          <w:color w:val="1B1B1B"/>
        </w:rPr>
        <w:t xml:space="preserve">муниципального образования </w:t>
      </w:r>
    </w:p>
    <w:p w:rsidR="001B4280" w:rsidRDefault="001B4280" w:rsidP="001B4280">
      <w:pPr>
        <w:pStyle w:val="a7"/>
        <w:shd w:val="clear" w:color="auto" w:fill="FFFFFF"/>
        <w:spacing w:before="0" w:beforeAutospacing="0" w:after="0" w:afterAutospacing="0"/>
        <w:jc w:val="both"/>
        <w:rPr>
          <w:color w:val="1B1B1B"/>
        </w:rPr>
      </w:pP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 w:rsidR="007B41F7" w:rsidRPr="007B41F7">
        <w:rPr>
          <w:color w:val="1B1B1B"/>
        </w:rPr>
        <w:t>«Кизнерский район»</w:t>
      </w:r>
    </w:p>
    <w:p w:rsidR="007B41F7" w:rsidRPr="007B41F7" w:rsidRDefault="001B4280" w:rsidP="001B4280">
      <w:pPr>
        <w:pStyle w:val="a7"/>
        <w:shd w:val="clear" w:color="auto" w:fill="FFFFFF"/>
        <w:spacing w:before="0" w:beforeAutospacing="0" w:after="0" w:afterAutospacing="0"/>
        <w:jc w:val="both"/>
        <w:rPr>
          <w:color w:val="1B1B1B"/>
        </w:rPr>
      </w:pP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>
        <w:rPr>
          <w:color w:val="1B1B1B"/>
        </w:rPr>
        <w:tab/>
      </w:r>
      <w:r w:rsidR="00EC4097">
        <w:rPr>
          <w:color w:val="1B1B1B"/>
        </w:rPr>
        <w:t>от «31</w:t>
      </w:r>
      <w:r w:rsidR="007B41F7" w:rsidRPr="007B41F7">
        <w:rPr>
          <w:color w:val="1B1B1B"/>
        </w:rPr>
        <w:t xml:space="preserve">» января 2018 года № </w:t>
      </w:r>
      <w:r w:rsidR="00EC4097">
        <w:rPr>
          <w:color w:val="1B1B1B"/>
        </w:rPr>
        <w:t>70</w:t>
      </w:r>
    </w:p>
    <w:p w:rsidR="007B41F7" w:rsidRPr="007B41F7" w:rsidRDefault="007B41F7" w:rsidP="00943A7E">
      <w:pPr>
        <w:spacing w:after="0" w:line="240" w:lineRule="auto"/>
        <w:ind w:hanging="6237"/>
        <w:rPr>
          <w:rFonts w:ascii="Times New Roman" w:hAnsi="Times New Roman" w:cs="Times New Roman"/>
          <w:b/>
          <w:sz w:val="24"/>
          <w:szCs w:val="24"/>
        </w:rPr>
      </w:pPr>
      <w:r w:rsidRPr="007B41F7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43A7E" w:rsidRDefault="00943A7E" w:rsidP="007B41F7">
      <w:pPr>
        <w:pStyle w:val="Style3"/>
        <w:widowControl/>
        <w:rPr>
          <w:b/>
        </w:rPr>
      </w:pPr>
      <w:r>
        <w:rPr>
          <w:b/>
        </w:rPr>
        <w:t>Состав</w:t>
      </w:r>
    </w:p>
    <w:p w:rsidR="007B41F7" w:rsidRPr="007B41F7" w:rsidRDefault="007B41F7" w:rsidP="007B41F7">
      <w:pPr>
        <w:pStyle w:val="Style3"/>
        <w:widowControl/>
        <w:rPr>
          <w:rStyle w:val="FontStyle50"/>
          <w:sz w:val="24"/>
          <w:szCs w:val="24"/>
        </w:rPr>
      </w:pPr>
      <w:r w:rsidRPr="007B41F7">
        <w:rPr>
          <w:b/>
        </w:rPr>
        <w:t xml:space="preserve">районной конкурсной комиссии </w:t>
      </w:r>
      <w:r w:rsidRPr="007B41F7">
        <w:rPr>
          <w:rStyle w:val="FontStyle50"/>
          <w:sz w:val="24"/>
          <w:szCs w:val="24"/>
        </w:rPr>
        <w:t xml:space="preserve">для подготовки и проведения </w:t>
      </w:r>
    </w:p>
    <w:p w:rsidR="007B41F7" w:rsidRPr="007B41F7" w:rsidRDefault="00E80950" w:rsidP="007B41F7">
      <w:pPr>
        <w:pStyle w:val="Style3"/>
        <w:widowControl/>
        <w:rPr>
          <w:rStyle w:val="FontStyle50"/>
          <w:sz w:val="24"/>
          <w:szCs w:val="24"/>
        </w:rPr>
      </w:pPr>
      <w:r>
        <w:rPr>
          <w:rStyle w:val="FontStyle50"/>
          <w:sz w:val="24"/>
          <w:szCs w:val="24"/>
        </w:rPr>
        <w:t>1</w:t>
      </w:r>
      <w:r w:rsidR="007B41F7" w:rsidRPr="007B41F7">
        <w:rPr>
          <w:rStyle w:val="FontStyle50"/>
          <w:sz w:val="24"/>
          <w:szCs w:val="24"/>
        </w:rPr>
        <w:t xml:space="preserve"> и </w:t>
      </w:r>
      <w:r>
        <w:rPr>
          <w:rStyle w:val="FontStyle50"/>
          <w:sz w:val="24"/>
          <w:szCs w:val="24"/>
        </w:rPr>
        <w:t>2</w:t>
      </w:r>
      <w:r w:rsidR="007B41F7" w:rsidRPr="007B41F7">
        <w:rPr>
          <w:rStyle w:val="FontStyle50"/>
          <w:sz w:val="24"/>
          <w:szCs w:val="24"/>
        </w:rPr>
        <w:t xml:space="preserve"> этапов республиканского конкурса на лучший архив организации - источника комплектования государственного, муниципального архива Удмуртской </w:t>
      </w:r>
      <w:bookmarkStart w:id="0" w:name="_GoBack"/>
      <w:bookmarkEnd w:id="0"/>
      <w:r w:rsidR="007B41F7" w:rsidRPr="007B41F7">
        <w:rPr>
          <w:rStyle w:val="FontStyle50"/>
          <w:sz w:val="24"/>
          <w:szCs w:val="24"/>
        </w:rPr>
        <w:t>Республики</w:t>
      </w:r>
    </w:p>
    <w:p w:rsidR="00943A7E" w:rsidRDefault="00943A7E" w:rsidP="007B41F7">
      <w:pPr>
        <w:pStyle w:val="a5"/>
        <w:tabs>
          <w:tab w:val="left" w:pos="360"/>
        </w:tabs>
        <w:spacing w:line="360" w:lineRule="auto"/>
        <w:ind w:left="1440" w:right="-35" w:hanging="1440"/>
        <w:rPr>
          <w:sz w:val="24"/>
        </w:rPr>
      </w:pPr>
    </w:p>
    <w:p w:rsidR="00943A7E" w:rsidRDefault="00943A7E" w:rsidP="007B41F7">
      <w:pPr>
        <w:pStyle w:val="a5"/>
        <w:tabs>
          <w:tab w:val="left" w:pos="360"/>
        </w:tabs>
        <w:spacing w:line="360" w:lineRule="auto"/>
        <w:ind w:left="1440" w:right="-35" w:hanging="1440"/>
        <w:rPr>
          <w:sz w:val="24"/>
        </w:rPr>
      </w:pPr>
    </w:p>
    <w:p w:rsidR="00E05679" w:rsidRPr="00E05679" w:rsidRDefault="007B41F7" w:rsidP="00E05679">
      <w:pPr>
        <w:pStyle w:val="a5"/>
        <w:tabs>
          <w:tab w:val="left" w:pos="360"/>
        </w:tabs>
        <w:spacing w:line="360" w:lineRule="auto"/>
        <w:ind w:left="1440" w:right="-35" w:hanging="1440"/>
        <w:rPr>
          <w:sz w:val="24"/>
        </w:rPr>
      </w:pPr>
      <w:proofErr w:type="spellStart"/>
      <w:r w:rsidRPr="007B41F7">
        <w:rPr>
          <w:sz w:val="24"/>
        </w:rPr>
        <w:t>К</w:t>
      </w:r>
      <w:r w:rsidR="00943A7E">
        <w:rPr>
          <w:sz w:val="24"/>
        </w:rPr>
        <w:t>умаева</w:t>
      </w:r>
      <w:proofErr w:type="spellEnd"/>
      <w:r w:rsidR="00943A7E">
        <w:rPr>
          <w:sz w:val="24"/>
        </w:rPr>
        <w:t xml:space="preserve"> </w:t>
      </w:r>
      <w:r w:rsidRPr="007B41F7">
        <w:rPr>
          <w:sz w:val="24"/>
        </w:rPr>
        <w:t>Е.</w:t>
      </w:r>
      <w:r w:rsidR="00943A7E">
        <w:rPr>
          <w:sz w:val="24"/>
        </w:rPr>
        <w:t>В</w:t>
      </w:r>
      <w:r w:rsidRPr="007B41F7">
        <w:rPr>
          <w:sz w:val="24"/>
        </w:rPr>
        <w:t xml:space="preserve">., </w:t>
      </w:r>
      <w:r w:rsidR="007239BF">
        <w:rPr>
          <w:sz w:val="24"/>
        </w:rPr>
        <w:t xml:space="preserve">заместитель </w:t>
      </w:r>
      <w:r w:rsidR="00E05679" w:rsidRPr="00E05679">
        <w:rPr>
          <w:sz w:val="24"/>
        </w:rPr>
        <w:t xml:space="preserve">Главы Администрации - </w:t>
      </w:r>
      <w:r w:rsidR="00973FAC">
        <w:rPr>
          <w:sz w:val="24"/>
        </w:rPr>
        <w:t>руководитель</w:t>
      </w:r>
      <w:r w:rsidR="00E05679" w:rsidRPr="00E05679">
        <w:rPr>
          <w:sz w:val="24"/>
        </w:rPr>
        <w:t xml:space="preserve"> Аппарата Главы района, районного Совета д</w:t>
      </w:r>
      <w:r w:rsidR="00E659C0">
        <w:rPr>
          <w:sz w:val="24"/>
        </w:rPr>
        <w:t>епутатов и Администрации района</w:t>
      </w:r>
      <w:r w:rsidR="00973FAC">
        <w:rPr>
          <w:sz w:val="24"/>
        </w:rPr>
        <w:t>, председатель комиссии;</w:t>
      </w:r>
    </w:p>
    <w:p w:rsidR="007B41F7" w:rsidRPr="007B41F7" w:rsidRDefault="007B41F7" w:rsidP="007B41F7">
      <w:pPr>
        <w:pStyle w:val="a5"/>
        <w:tabs>
          <w:tab w:val="left" w:pos="360"/>
        </w:tabs>
        <w:spacing w:line="360" w:lineRule="auto"/>
        <w:ind w:left="1440" w:right="-35" w:hanging="1440"/>
        <w:rPr>
          <w:sz w:val="24"/>
        </w:rPr>
      </w:pPr>
    </w:p>
    <w:p w:rsidR="007B41F7" w:rsidRPr="007B41F7" w:rsidRDefault="007B41F7" w:rsidP="00973FAC">
      <w:pPr>
        <w:pStyle w:val="a5"/>
        <w:tabs>
          <w:tab w:val="left" w:pos="360"/>
        </w:tabs>
        <w:spacing w:line="360" w:lineRule="auto"/>
        <w:ind w:right="-35" w:firstLine="0"/>
        <w:rPr>
          <w:sz w:val="24"/>
        </w:rPr>
      </w:pPr>
      <w:r w:rsidRPr="007B41F7">
        <w:rPr>
          <w:sz w:val="24"/>
        </w:rPr>
        <w:t>Члены комиссии:</w:t>
      </w:r>
    </w:p>
    <w:p w:rsidR="007B41F7" w:rsidRPr="007B41F7" w:rsidRDefault="00973FAC" w:rsidP="0069757E">
      <w:pPr>
        <w:pStyle w:val="a5"/>
        <w:spacing w:line="360" w:lineRule="auto"/>
        <w:ind w:left="1418" w:right="-35" w:hanging="1418"/>
        <w:rPr>
          <w:sz w:val="24"/>
        </w:rPr>
      </w:pPr>
      <w:proofErr w:type="spellStart"/>
      <w:r>
        <w:rPr>
          <w:sz w:val="24"/>
        </w:rPr>
        <w:t>Байбикова</w:t>
      </w:r>
      <w:proofErr w:type="spellEnd"/>
      <w:r w:rsidR="007B41F7" w:rsidRPr="007B41F7">
        <w:rPr>
          <w:sz w:val="24"/>
        </w:rPr>
        <w:t xml:space="preserve"> </w:t>
      </w:r>
      <w:r>
        <w:rPr>
          <w:sz w:val="24"/>
        </w:rPr>
        <w:t>Р</w:t>
      </w:r>
      <w:r w:rsidR="007B41F7" w:rsidRPr="007B41F7">
        <w:rPr>
          <w:sz w:val="24"/>
        </w:rPr>
        <w:t xml:space="preserve">.А., начальник архивного отдела Администрации </w:t>
      </w:r>
      <w:r w:rsidR="00072A2A" w:rsidRPr="00102D25">
        <w:rPr>
          <w:bCs/>
          <w:sz w:val="24"/>
        </w:rPr>
        <w:t>муниципального образования</w:t>
      </w:r>
      <w:r w:rsidR="00072A2A" w:rsidRPr="007B41F7">
        <w:rPr>
          <w:sz w:val="24"/>
        </w:rPr>
        <w:t xml:space="preserve"> </w:t>
      </w:r>
      <w:r w:rsidR="007B41F7" w:rsidRPr="007B41F7">
        <w:rPr>
          <w:sz w:val="24"/>
        </w:rPr>
        <w:t>«Ки</w:t>
      </w:r>
      <w:r>
        <w:rPr>
          <w:sz w:val="24"/>
        </w:rPr>
        <w:t>знерский</w:t>
      </w:r>
      <w:r w:rsidR="007B41F7" w:rsidRPr="007B41F7">
        <w:rPr>
          <w:sz w:val="24"/>
        </w:rPr>
        <w:t xml:space="preserve"> район»</w:t>
      </w:r>
      <w:r w:rsidR="004D165B">
        <w:rPr>
          <w:sz w:val="24"/>
        </w:rPr>
        <w:t>, секретарь комиссии</w:t>
      </w:r>
      <w:r w:rsidR="007B41F7" w:rsidRPr="007B41F7">
        <w:rPr>
          <w:sz w:val="24"/>
        </w:rPr>
        <w:t>;</w:t>
      </w:r>
    </w:p>
    <w:p w:rsidR="00973FAC" w:rsidRDefault="00973FAC" w:rsidP="00C973CB">
      <w:pPr>
        <w:pStyle w:val="a5"/>
        <w:tabs>
          <w:tab w:val="left" w:pos="360"/>
        </w:tabs>
        <w:spacing w:line="360" w:lineRule="auto"/>
        <w:ind w:left="1418" w:right="-35" w:hanging="1418"/>
        <w:rPr>
          <w:sz w:val="24"/>
        </w:rPr>
      </w:pPr>
      <w:r>
        <w:rPr>
          <w:sz w:val="24"/>
        </w:rPr>
        <w:t xml:space="preserve">Копылова Р.В., начальник </w:t>
      </w:r>
      <w:r w:rsidR="00273978">
        <w:rPr>
          <w:sz w:val="24"/>
        </w:rPr>
        <w:t>организационно-кадрового отдела</w:t>
      </w:r>
      <w:r w:rsidR="00273978" w:rsidRPr="00273978">
        <w:rPr>
          <w:sz w:val="24"/>
        </w:rPr>
        <w:t xml:space="preserve"> </w:t>
      </w:r>
      <w:r w:rsidR="00273978" w:rsidRPr="00E05679">
        <w:rPr>
          <w:sz w:val="24"/>
        </w:rPr>
        <w:t xml:space="preserve">Аппарата Главы </w:t>
      </w:r>
      <w:r w:rsidR="00273978">
        <w:rPr>
          <w:sz w:val="24"/>
        </w:rPr>
        <w:t xml:space="preserve">муниципального образования, районного </w:t>
      </w:r>
      <w:r w:rsidR="00273978" w:rsidRPr="00E05679">
        <w:rPr>
          <w:sz w:val="24"/>
        </w:rPr>
        <w:t xml:space="preserve">Совета депутатов и </w:t>
      </w:r>
      <w:r w:rsidR="006A763F">
        <w:rPr>
          <w:sz w:val="24"/>
        </w:rPr>
        <w:tab/>
      </w:r>
      <w:r w:rsidR="00273978" w:rsidRPr="00E05679">
        <w:rPr>
          <w:sz w:val="24"/>
        </w:rPr>
        <w:t>Админист</w:t>
      </w:r>
      <w:r w:rsidR="00273978">
        <w:rPr>
          <w:sz w:val="24"/>
        </w:rPr>
        <w:t>рации района;</w:t>
      </w:r>
    </w:p>
    <w:p w:rsidR="007B41F7" w:rsidRPr="007B41F7" w:rsidRDefault="00BF0B88" w:rsidP="0069757E">
      <w:pPr>
        <w:pStyle w:val="a5"/>
        <w:tabs>
          <w:tab w:val="left" w:pos="360"/>
        </w:tabs>
        <w:spacing w:line="360" w:lineRule="auto"/>
        <w:ind w:left="1418" w:right="-35" w:hanging="1418"/>
        <w:rPr>
          <w:sz w:val="24"/>
        </w:rPr>
      </w:pPr>
      <w:r>
        <w:rPr>
          <w:sz w:val="24"/>
        </w:rPr>
        <w:t>Решетникова</w:t>
      </w:r>
      <w:r w:rsidR="009D7040">
        <w:rPr>
          <w:sz w:val="24"/>
        </w:rPr>
        <w:t xml:space="preserve"> </w:t>
      </w:r>
      <w:r>
        <w:rPr>
          <w:sz w:val="24"/>
        </w:rPr>
        <w:t>Л</w:t>
      </w:r>
      <w:r w:rsidR="009D7040">
        <w:rPr>
          <w:sz w:val="24"/>
        </w:rPr>
        <w:t>.</w:t>
      </w:r>
      <w:r>
        <w:rPr>
          <w:sz w:val="24"/>
        </w:rPr>
        <w:t>А</w:t>
      </w:r>
      <w:r w:rsidR="0069757E">
        <w:rPr>
          <w:sz w:val="24"/>
        </w:rPr>
        <w:t xml:space="preserve">., </w:t>
      </w:r>
      <w:r w:rsidR="007B41F7" w:rsidRPr="007B41F7">
        <w:rPr>
          <w:sz w:val="24"/>
        </w:rPr>
        <w:t xml:space="preserve">ведущий специалист-эксперт архивного отдела Администрации </w:t>
      </w:r>
      <w:r w:rsidR="00102D25" w:rsidRPr="00102D25">
        <w:rPr>
          <w:bCs/>
          <w:sz w:val="24"/>
        </w:rPr>
        <w:t>муниципального образования</w:t>
      </w:r>
      <w:r w:rsidR="00102D25" w:rsidRPr="007B41F7">
        <w:rPr>
          <w:sz w:val="24"/>
        </w:rPr>
        <w:t xml:space="preserve"> </w:t>
      </w:r>
      <w:r w:rsidR="007B41F7" w:rsidRPr="007B41F7">
        <w:rPr>
          <w:sz w:val="24"/>
        </w:rPr>
        <w:t>«Ки</w:t>
      </w:r>
      <w:r>
        <w:rPr>
          <w:sz w:val="24"/>
        </w:rPr>
        <w:t>знерский</w:t>
      </w:r>
      <w:r w:rsidR="007B41F7" w:rsidRPr="007B41F7">
        <w:rPr>
          <w:sz w:val="24"/>
        </w:rPr>
        <w:t xml:space="preserve"> район»;</w:t>
      </w:r>
    </w:p>
    <w:p w:rsidR="00102D25" w:rsidRPr="00102D25" w:rsidRDefault="009C54B6" w:rsidP="00102D25">
      <w:pPr>
        <w:pStyle w:val="a5"/>
        <w:tabs>
          <w:tab w:val="left" w:pos="360"/>
        </w:tabs>
        <w:spacing w:line="360" w:lineRule="auto"/>
        <w:ind w:left="1418" w:right="-35" w:hanging="1418"/>
        <w:rPr>
          <w:bCs/>
          <w:sz w:val="24"/>
        </w:rPr>
      </w:pPr>
      <w:r>
        <w:rPr>
          <w:sz w:val="24"/>
        </w:rPr>
        <w:t>Ермолаева Н.Б.</w:t>
      </w:r>
      <w:r w:rsidR="00A279CF">
        <w:rPr>
          <w:sz w:val="24"/>
        </w:rPr>
        <w:t xml:space="preserve">, </w:t>
      </w:r>
      <w:r w:rsidR="00102D25">
        <w:rPr>
          <w:bCs/>
          <w:sz w:val="24"/>
        </w:rPr>
        <w:t>г</w:t>
      </w:r>
      <w:r w:rsidR="00102D25" w:rsidRPr="00102D25">
        <w:rPr>
          <w:bCs/>
          <w:sz w:val="24"/>
        </w:rPr>
        <w:t xml:space="preserve">лавный специалист </w:t>
      </w:r>
      <w:proofErr w:type="gramStart"/>
      <w:r w:rsidR="00102D25">
        <w:rPr>
          <w:bCs/>
          <w:sz w:val="24"/>
        </w:rPr>
        <w:t>–</w:t>
      </w:r>
      <w:r w:rsidR="00102D25" w:rsidRPr="00102D25">
        <w:rPr>
          <w:bCs/>
          <w:sz w:val="24"/>
        </w:rPr>
        <w:t>э</w:t>
      </w:r>
      <w:proofErr w:type="gramEnd"/>
      <w:r w:rsidR="00102D25" w:rsidRPr="00102D25">
        <w:rPr>
          <w:bCs/>
          <w:sz w:val="24"/>
        </w:rPr>
        <w:t xml:space="preserve">ксперт </w:t>
      </w:r>
      <w:r w:rsidR="00102D25">
        <w:rPr>
          <w:bCs/>
          <w:sz w:val="24"/>
        </w:rPr>
        <w:t xml:space="preserve">– </w:t>
      </w:r>
      <w:r w:rsidR="00102D25" w:rsidRPr="00102D25">
        <w:rPr>
          <w:bCs/>
          <w:sz w:val="24"/>
        </w:rPr>
        <w:t>специалист по кадрам</w:t>
      </w:r>
      <w:r w:rsidR="00102D25">
        <w:rPr>
          <w:b/>
          <w:bCs/>
          <w:sz w:val="24"/>
        </w:rPr>
        <w:t xml:space="preserve"> </w:t>
      </w:r>
      <w:r w:rsidR="00102D25" w:rsidRPr="00102D25">
        <w:rPr>
          <w:bCs/>
          <w:sz w:val="24"/>
        </w:rPr>
        <w:t>Управлени</w:t>
      </w:r>
      <w:r w:rsidR="00102D25">
        <w:rPr>
          <w:bCs/>
          <w:sz w:val="24"/>
        </w:rPr>
        <w:t>я</w:t>
      </w:r>
      <w:r w:rsidR="00102D25" w:rsidRPr="00102D25">
        <w:rPr>
          <w:bCs/>
          <w:sz w:val="24"/>
        </w:rPr>
        <w:t xml:space="preserve"> сельского хозяйства и развития сельских территорий Администрации муниципального образования "Кизнерский район"</w:t>
      </w:r>
    </w:p>
    <w:p w:rsidR="007B41F7" w:rsidRPr="007B41F7" w:rsidRDefault="007B41F7" w:rsidP="00A279CF">
      <w:pPr>
        <w:pStyle w:val="a5"/>
        <w:tabs>
          <w:tab w:val="left" w:pos="360"/>
        </w:tabs>
        <w:spacing w:line="360" w:lineRule="auto"/>
        <w:ind w:left="1418" w:right="-35" w:hanging="1418"/>
        <w:rPr>
          <w:sz w:val="24"/>
        </w:rPr>
      </w:pPr>
    </w:p>
    <w:sectPr w:rsidR="007B41F7" w:rsidRPr="007B41F7" w:rsidSect="00D161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altName w:val="Liberation Sans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4F62"/>
    <w:multiLevelType w:val="hybridMultilevel"/>
    <w:tmpl w:val="10642014"/>
    <w:lvl w:ilvl="0" w:tplc="A2B80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A377F5C"/>
    <w:multiLevelType w:val="multilevel"/>
    <w:tmpl w:val="95E05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>
    <w:nsid w:val="3DED6CE9"/>
    <w:multiLevelType w:val="singleLevel"/>
    <w:tmpl w:val="A2B215E8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  <w:b/>
      </w:rPr>
    </w:lvl>
  </w:abstractNum>
  <w:abstractNum w:abstractNumId="3">
    <w:nsid w:val="5063322C"/>
    <w:multiLevelType w:val="hybridMultilevel"/>
    <w:tmpl w:val="29585FCE"/>
    <w:lvl w:ilvl="0" w:tplc="162615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692687A"/>
    <w:multiLevelType w:val="multilevel"/>
    <w:tmpl w:val="13E6AD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56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5E24"/>
    <w:rsid w:val="00050A31"/>
    <w:rsid w:val="00072A2A"/>
    <w:rsid w:val="00086266"/>
    <w:rsid w:val="00097B6D"/>
    <w:rsid w:val="000A03BB"/>
    <w:rsid w:val="000A2DF3"/>
    <w:rsid w:val="000C70FA"/>
    <w:rsid w:val="000D28F3"/>
    <w:rsid w:val="00102D25"/>
    <w:rsid w:val="00105653"/>
    <w:rsid w:val="00143BCA"/>
    <w:rsid w:val="00162CC3"/>
    <w:rsid w:val="00182887"/>
    <w:rsid w:val="001B28B0"/>
    <w:rsid w:val="001B4280"/>
    <w:rsid w:val="001C5889"/>
    <w:rsid w:val="001D16A2"/>
    <w:rsid w:val="002100A7"/>
    <w:rsid w:val="00232957"/>
    <w:rsid w:val="002375A7"/>
    <w:rsid w:val="002402EB"/>
    <w:rsid w:val="00273978"/>
    <w:rsid w:val="002A5D80"/>
    <w:rsid w:val="002D1449"/>
    <w:rsid w:val="00320E12"/>
    <w:rsid w:val="0036060E"/>
    <w:rsid w:val="0038208D"/>
    <w:rsid w:val="003D07F3"/>
    <w:rsid w:val="003D2EAE"/>
    <w:rsid w:val="003D3FDE"/>
    <w:rsid w:val="003D6D25"/>
    <w:rsid w:val="00406EA9"/>
    <w:rsid w:val="004238AE"/>
    <w:rsid w:val="004576FA"/>
    <w:rsid w:val="00495393"/>
    <w:rsid w:val="004B6577"/>
    <w:rsid w:val="004D165B"/>
    <w:rsid w:val="004F1860"/>
    <w:rsid w:val="004F21C8"/>
    <w:rsid w:val="004F319F"/>
    <w:rsid w:val="00510642"/>
    <w:rsid w:val="00526B20"/>
    <w:rsid w:val="00560E32"/>
    <w:rsid w:val="0059105C"/>
    <w:rsid w:val="00594B5D"/>
    <w:rsid w:val="005A5DFC"/>
    <w:rsid w:val="005B37DF"/>
    <w:rsid w:val="006167F0"/>
    <w:rsid w:val="0061796F"/>
    <w:rsid w:val="00632889"/>
    <w:rsid w:val="006811B8"/>
    <w:rsid w:val="0069757E"/>
    <w:rsid w:val="006A763F"/>
    <w:rsid w:val="006C1095"/>
    <w:rsid w:val="0071078B"/>
    <w:rsid w:val="007128CA"/>
    <w:rsid w:val="007239BF"/>
    <w:rsid w:val="007511A9"/>
    <w:rsid w:val="00753D95"/>
    <w:rsid w:val="007B41F7"/>
    <w:rsid w:val="007B577E"/>
    <w:rsid w:val="007C3681"/>
    <w:rsid w:val="00815E24"/>
    <w:rsid w:val="00821317"/>
    <w:rsid w:val="0085048B"/>
    <w:rsid w:val="008B7F1A"/>
    <w:rsid w:val="009143FB"/>
    <w:rsid w:val="00931D72"/>
    <w:rsid w:val="00943A7E"/>
    <w:rsid w:val="009529DD"/>
    <w:rsid w:val="00973FAC"/>
    <w:rsid w:val="009917DB"/>
    <w:rsid w:val="009C54B6"/>
    <w:rsid w:val="009C7095"/>
    <w:rsid w:val="009D1DA5"/>
    <w:rsid w:val="009D7040"/>
    <w:rsid w:val="009E3212"/>
    <w:rsid w:val="009F4D69"/>
    <w:rsid w:val="00A279CF"/>
    <w:rsid w:val="00A42BE5"/>
    <w:rsid w:val="00A43B4A"/>
    <w:rsid w:val="00A579C4"/>
    <w:rsid w:val="00A875F2"/>
    <w:rsid w:val="00A92167"/>
    <w:rsid w:val="00A9501B"/>
    <w:rsid w:val="00AA4284"/>
    <w:rsid w:val="00AD6C68"/>
    <w:rsid w:val="00AF7219"/>
    <w:rsid w:val="00B33F47"/>
    <w:rsid w:val="00B34AC9"/>
    <w:rsid w:val="00B5118F"/>
    <w:rsid w:val="00B53AA6"/>
    <w:rsid w:val="00B71201"/>
    <w:rsid w:val="00B7402F"/>
    <w:rsid w:val="00B84B96"/>
    <w:rsid w:val="00BB5DA2"/>
    <w:rsid w:val="00BF0B88"/>
    <w:rsid w:val="00BF5ABC"/>
    <w:rsid w:val="00C3470E"/>
    <w:rsid w:val="00C61669"/>
    <w:rsid w:val="00C62877"/>
    <w:rsid w:val="00C67EF7"/>
    <w:rsid w:val="00C973CB"/>
    <w:rsid w:val="00CA3537"/>
    <w:rsid w:val="00CC355C"/>
    <w:rsid w:val="00CF09C4"/>
    <w:rsid w:val="00CF53F5"/>
    <w:rsid w:val="00D161D7"/>
    <w:rsid w:val="00D73259"/>
    <w:rsid w:val="00E05679"/>
    <w:rsid w:val="00E45B09"/>
    <w:rsid w:val="00E659C0"/>
    <w:rsid w:val="00E80950"/>
    <w:rsid w:val="00E91A34"/>
    <w:rsid w:val="00EA35B4"/>
    <w:rsid w:val="00EC20F7"/>
    <w:rsid w:val="00EC4097"/>
    <w:rsid w:val="00ED3E0D"/>
    <w:rsid w:val="00EE2952"/>
    <w:rsid w:val="00F72225"/>
    <w:rsid w:val="00F80E48"/>
    <w:rsid w:val="00F94BC6"/>
    <w:rsid w:val="00FB307B"/>
    <w:rsid w:val="00FD048C"/>
    <w:rsid w:val="00FD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F7"/>
  </w:style>
  <w:style w:type="paragraph" w:styleId="1">
    <w:name w:val="heading 1"/>
    <w:basedOn w:val="a"/>
    <w:next w:val="a"/>
    <w:link w:val="10"/>
    <w:uiPriority w:val="9"/>
    <w:qFormat/>
    <w:rsid w:val="00102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4"/>
    <w:pPr>
      <w:ind w:left="720"/>
      <w:contextualSpacing/>
    </w:pPr>
  </w:style>
  <w:style w:type="character" w:styleId="a4">
    <w:name w:val="Hyperlink"/>
    <w:basedOn w:val="a0"/>
    <w:uiPriority w:val="99"/>
    <w:rsid w:val="00AA4284"/>
    <w:rPr>
      <w:color w:val="0000FF"/>
      <w:u w:val="single"/>
    </w:rPr>
  </w:style>
  <w:style w:type="paragraph" w:styleId="a5">
    <w:name w:val="Body Text Indent"/>
    <w:basedOn w:val="a"/>
    <w:link w:val="a6"/>
    <w:rsid w:val="00C67EF7"/>
    <w:pPr>
      <w:spacing w:after="0" w:line="240" w:lineRule="auto"/>
      <w:ind w:firstLine="9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67E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AD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1B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B41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7B41F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0"/>
    <w:basedOn w:val="a"/>
    <w:uiPriority w:val="99"/>
    <w:rsid w:val="007B41F7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7B41F7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02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51">
    <w:name w:val="Font Style51"/>
    <w:uiPriority w:val="99"/>
    <w:rsid w:val="00E91A34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E91A34"/>
    <w:pPr>
      <w:widowControl w:val="0"/>
      <w:autoSpaceDE w:val="0"/>
      <w:autoSpaceDN w:val="0"/>
      <w:adjustRightInd w:val="0"/>
      <w:spacing w:after="0" w:line="328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167F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167F0"/>
    <w:pPr>
      <w:widowControl w:val="0"/>
      <w:autoSpaceDE w:val="0"/>
      <w:autoSpaceDN w:val="0"/>
      <w:adjustRightInd w:val="0"/>
      <w:spacing w:after="0" w:line="317" w:lineRule="exact"/>
      <w:ind w:hanging="9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167F0"/>
    <w:pPr>
      <w:widowControl w:val="0"/>
      <w:autoSpaceDE w:val="0"/>
      <w:autoSpaceDN w:val="0"/>
      <w:adjustRightInd w:val="0"/>
      <w:spacing w:after="0" w:line="322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6167F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167F0"/>
    <w:pPr>
      <w:widowControl w:val="0"/>
      <w:autoSpaceDE w:val="0"/>
      <w:autoSpaceDN w:val="0"/>
      <w:adjustRightInd w:val="0"/>
      <w:spacing w:after="0" w:line="1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167F0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167F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167F0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54">
    <w:name w:val="Font Style54"/>
    <w:uiPriority w:val="99"/>
    <w:rsid w:val="006167F0"/>
    <w:rPr>
      <w:rFonts w:ascii="Cambria" w:hAnsi="Cambria" w:cs="Cambria"/>
      <w:b/>
      <w:bCs/>
      <w:sz w:val="16"/>
      <w:szCs w:val="16"/>
    </w:rPr>
  </w:style>
  <w:style w:type="character" w:customStyle="1" w:styleId="FontStyle55">
    <w:name w:val="Font Style55"/>
    <w:uiPriority w:val="99"/>
    <w:rsid w:val="006167F0"/>
    <w:rPr>
      <w:rFonts w:ascii="Lucida Sans Unicode" w:hAnsi="Lucida Sans Unicode" w:cs="Lucida Sans Unicode"/>
      <w:smallCaps/>
      <w:sz w:val="22"/>
      <w:szCs w:val="22"/>
    </w:rPr>
  </w:style>
  <w:style w:type="character" w:customStyle="1" w:styleId="FontStyle56">
    <w:name w:val="Font Style56"/>
    <w:uiPriority w:val="99"/>
    <w:rsid w:val="006167F0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65">
    <w:name w:val="Font Style65"/>
    <w:uiPriority w:val="99"/>
    <w:rsid w:val="006167F0"/>
    <w:rPr>
      <w:rFonts w:ascii="Arial Narrow" w:hAnsi="Arial Narrow" w:cs="Arial Narrow"/>
      <w:spacing w:val="50"/>
      <w:sz w:val="12"/>
      <w:szCs w:val="12"/>
    </w:rPr>
  </w:style>
  <w:style w:type="character" w:customStyle="1" w:styleId="FontStyle69">
    <w:name w:val="Font Style69"/>
    <w:uiPriority w:val="99"/>
    <w:rsid w:val="006167F0"/>
    <w:rPr>
      <w:rFonts w:ascii="Times New Roman" w:hAnsi="Times New Roman" w:cs="Times New Roman"/>
      <w:b/>
      <w:bCs/>
      <w:spacing w:val="40"/>
      <w:w w:val="20"/>
      <w:sz w:val="14"/>
      <w:szCs w:val="14"/>
    </w:rPr>
  </w:style>
  <w:style w:type="paragraph" w:customStyle="1" w:styleId="Style13">
    <w:name w:val="Style13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6167F0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6167F0"/>
    <w:rPr>
      <w:rFonts w:ascii="Lucida Sans Unicode" w:hAnsi="Lucida Sans Unicode" w:cs="Lucida Sans Unicode"/>
      <w:spacing w:val="20"/>
      <w:sz w:val="18"/>
      <w:szCs w:val="18"/>
    </w:rPr>
  </w:style>
  <w:style w:type="character" w:customStyle="1" w:styleId="FontStyle60">
    <w:name w:val="Font Style60"/>
    <w:uiPriority w:val="99"/>
    <w:rsid w:val="006167F0"/>
    <w:rPr>
      <w:rFonts w:ascii="Times New Roman" w:hAnsi="Times New Roman" w:cs="Times New Roman"/>
      <w:spacing w:val="30"/>
      <w:sz w:val="24"/>
      <w:szCs w:val="24"/>
    </w:rPr>
  </w:style>
  <w:style w:type="character" w:customStyle="1" w:styleId="FontStyle66">
    <w:name w:val="Font Style66"/>
    <w:uiPriority w:val="99"/>
    <w:rsid w:val="006167F0"/>
    <w:rPr>
      <w:rFonts w:ascii="Cambria" w:hAnsi="Cambria" w:cs="Cambria"/>
      <w:spacing w:val="30"/>
      <w:sz w:val="12"/>
      <w:szCs w:val="12"/>
    </w:rPr>
  </w:style>
  <w:style w:type="paragraph" w:customStyle="1" w:styleId="Style14">
    <w:name w:val="Style14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167F0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1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6167F0"/>
    <w:rPr>
      <w:rFonts w:ascii="Times New Roman" w:hAnsi="Times New Roman" w:cs="Times New Roman"/>
      <w:b/>
      <w:bCs/>
      <w:spacing w:val="40"/>
      <w:sz w:val="10"/>
      <w:szCs w:val="10"/>
    </w:rPr>
  </w:style>
  <w:style w:type="character" w:customStyle="1" w:styleId="FontStyle62">
    <w:name w:val="Font Style62"/>
    <w:uiPriority w:val="99"/>
    <w:rsid w:val="006167F0"/>
    <w:rPr>
      <w:rFonts w:ascii="Times New Roman" w:hAnsi="Times New Roman" w:cs="Times New Roman"/>
      <w:sz w:val="8"/>
      <w:szCs w:val="8"/>
    </w:rPr>
  </w:style>
  <w:style w:type="character" w:customStyle="1" w:styleId="FontStyle64">
    <w:name w:val="Font Style64"/>
    <w:uiPriority w:val="99"/>
    <w:rsid w:val="006167F0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67">
    <w:name w:val="Font Style67"/>
    <w:uiPriority w:val="99"/>
    <w:rsid w:val="006167F0"/>
    <w:rPr>
      <w:rFonts w:ascii="Times New Roman" w:hAnsi="Times New Roman" w:cs="Times New Roman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4"/>
    <w:pPr>
      <w:ind w:left="720"/>
      <w:contextualSpacing/>
    </w:pPr>
  </w:style>
  <w:style w:type="character" w:styleId="a4">
    <w:name w:val="Hyperlink"/>
    <w:basedOn w:val="a0"/>
    <w:uiPriority w:val="99"/>
    <w:rsid w:val="00AA4284"/>
    <w:rPr>
      <w:color w:val="0000FF"/>
      <w:u w:val="single"/>
    </w:rPr>
  </w:style>
  <w:style w:type="paragraph" w:styleId="a5">
    <w:name w:val="Body Text Indent"/>
    <w:basedOn w:val="a"/>
    <w:link w:val="a6"/>
    <w:rsid w:val="00C67EF7"/>
    <w:pPr>
      <w:spacing w:after="0" w:line="240" w:lineRule="auto"/>
      <w:ind w:firstLine="9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67E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AD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Никитин</cp:lastModifiedBy>
  <cp:revision>22</cp:revision>
  <cp:lastPrinted>2018-02-02T11:03:00Z</cp:lastPrinted>
  <dcterms:created xsi:type="dcterms:W3CDTF">2018-02-02T10:14:00Z</dcterms:created>
  <dcterms:modified xsi:type="dcterms:W3CDTF">2018-02-09T12:39:00Z</dcterms:modified>
</cp:coreProperties>
</file>