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38" w:rsidRPr="00CB0069" w:rsidRDefault="00525F3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B0069">
        <w:rPr>
          <w:rFonts w:ascii="Times New Roman" w:hAnsi="Times New Roman" w:cs="Times New Roman"/>
          <w:b w:val="0"/>
          <w:sz w:val="28"/>
        </w:rPr>
        <w:t>АДМИНИСТРАТИВНЫЙ РЕГЛАМЕНТ</w:t>
      </w:r>
    </w:p>
    <w:p w:rsidR="00525F38" w:rsidRPr="00CB0069" w:rsidRDefault="00525F3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B0069">
        <w:rPr>
          <w:rFonts w:ascii="Times New Roman" w:hAnsi="Times New Roman" w:cs="Times New Roman"/>
          <w:b w:val="0"/>
          <w:sz w:val="28"/>
        </w:rPr>
        <w:t>ПРЕДОСТАВЛЕНИЯ МУНИЦИПАЛЬНОЙ УСЛУГИ "ПРИСВОЕНИЕ</w:t>
      </w:r>
    </w:p>
    <w:p w:rsidR="00525F38" w:rsidRPr="00CB0069" w:rsidRDefault="00525F3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B0069">
        <w:rPr>
          <w:rFonts w:ascii="Times New Roman" w:hAnsi="Times New Roman" w:cs="Times New Roman"/>
          <w:b w:val="0"/>
          <w:sz w:val="28"/>
        </w:rPr>
        <w:t>КВАЛИФИКАЦИОННЫХ КАТЕГОРИЙ СПОРТИВНЫХ СУДЕЙ"</w:t>
      </w:r>
    </w:p>
    <w:p w:rsidR="00525F38" w:rsidRPr="00CB0069" w:rsidRDefault="00525F38">
      <w:pPr>
        <w:pStyle w:val="ConsPlusNormal"/>
        <w:jc w:val="both"/>
        <w:rPr>
          <w:rFonts w:ascii="Times New Roman" w:hAnsi="Times New Roman"/>
          <w:sz w:val="28"/>
        </w:rPr>
      </w:pPr>
    </w:p>
    <w:p w:rsidR="00525F38" w:rsidRPr="007958FB" w:rsidRDefault="00525F3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Раздел I. ОБЩИЕ ПОЛОЖЕНИЯ</w:t>
      </w:r>
    </w:p>
    <w:p w:rsidR="00525F38" w:rsidRPr="0046356C" w:rsidRDefault="00525F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5F38" w:rsidRPr="007958FB" w:rsidRDefault="00525F38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1. Предмет регулирования Административного регламента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"Присвоение квалификационных категорий спортивных судей" является регламентация процедуры присвоения квалификационных категорий спортивных судей "спортивный судья второй категории", "спортивный судья третьей категории" в соответствии с квалификационными требованиями к кандидатам на присвоение квалификационных категорий спортивных судей (далее соответственно - муниципальная услуга, Административный регламент, квалификационная категория спортивного судьи, квалификационные требования) в порядке, установленном </w:t>
      </w:r>
      <w:hyperlink r:id="rId4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Положением</w:t>
        </w:r>
      </w:hyperlink>
      <w:r w:rsidRPr="007958FB">
        <w:rPr>
          <w:rFonts w:ascii="Times New Roman" w:hAnsi="Times New Roman"/>
          <w:sz w:val="24"/>
          <w:szCs w:val="24"/>
        </w:rPr>
        <w:t xml:space="preserve"> о спортивных судьях (утв. приказом Минспорта России от 28.02.2017 N 134).</w:t>
      </w:r>
    </w:p>
    <w:p w:rsidR="00525F38" w:rsidRPr="007958FB" w:rsidRDefault="00525F38" w:rsidP="0046356C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2. Правовые основания принятия Административного регламента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Правовыми основаниями принятия Административного регламента являются: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- Федеральный </w:t>
      </w:r>
      <w:hyperlink r:id="rId5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7958FB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525F38" w:rsidRPr="007958FB" w:rsidRDefault="00525F38" w:rsidP="00017FBE">
      <w:pPr>
        <w:pStyle w:val="NormalWeb"/>
        <w:rPr>
          <w:color w:val="000000"/>
        </w:rPr>
      </w:pPr>
      <w:r w:rsidRPr="007958FB">
        <w:t xml:space="preserve">- </w:t>
      </w:r>
      <w:hyperlink r:id="rId6" w:history="1">
        <w:r w:rsidRPr="007958FB">
          <w:rPr>
            <w:color w:val="0000FF"/>
          </w:rPr>
          <w:t>постановление</w:t>
        </w:r>
      </w:hyperlink>
      <w:r w:rsidRPr="007958FB">
        <w:t xml:space="preserve"> </w:t>
      </w:r>
      <w:r w:rsidRPr="00EA4062">
        <w:t>Администрации муниципального образования «</w:t>
      </w:r>
      <w:r>
        <w:t xml:space="preserve">Муниципальный округ </w:t>
      </w:r>
      <w:r w:rsidRPr="00EA4062">
        <w:t>Кизнерский район</w:t>
      </w:r>
      <w:r>
        <w:t xml:space="preserve"> Удмуртской республики» от 9 марта</w:t>
      </w:r>
      <w:r w:rsidRPr="007958FB">
        <w:t xml:space="preserve"> 202</w:t>
      </w:r>
      <w:r>
        <w:t>2</w:t>
      </w:r>
      <w:r w:rsidRPr="007958FB">
        <w:t xml:space="preserve"> года N </w:t>
      </w:r>
      <w:r>
        <w:t>149</w:t>
      </w:r>
      <w:r w:rsidRPr="007958FB">
        <w:rPr>
          <w:color w:val="000000"/>
        </w:rPr>
        <w:t xml:space="preserve"> О внесении изменений и дополнений в постановление Администрации МО «Кизнерский район» от 13.02.2019г. №93 «Об утверждении перечня муниципальных услуг»</w:t>
      </w:r>
      <w:r>
        <w:rPr>
          <w:color w:val="000000"/>
        </w:rPr>
        <w:t xml:space="preserve"> </w:t>
      </w:r>
    </w:p>
    <w:p w:rsidR="00525F38" w:rsidRPr="007958FB" w:rsidRDefault="00525F38" w:rsidP="0046356C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3. Разработчик Административного регламента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Разработчиком Административного регламента является </w:t>
      </w:r>
      <w:r w:rsidRPr="00C6767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«Муниципальный округ Кизнерский район Удмуртской республики» </w:t>
      </w:r>
      <w:r>
        <w:rPr>
          <w:rFonts w:ascii="Times New Roman" w:hAnsi="Times New Roman"/>
          <w:sz w:val="24"/>
          <w:szCs w:val="24"/>
        </w:rPr>
        <w:t>через сектор</w:t>
      </w:r>
      <w:r w:rsidRPr="00C6767D">
        <w:rPr>
          <w:rFonts w:ascii="Times New Roman" w:hAnsi="Times New Roman"/>
          <w:sz w:val="24"/>
          <w:szCs w:val="24"/>
        </w:rPr>
        <w:t xml:space="preserve"> по физической культуре и спорту </w:t>
      </w:r>
      <w:r>
        <w:rPr>
          <w:rFonts w:ascii="Times New Roman" w:hAnsi="Times New Roman"/>
          <w:sz w:val="24"/>
          <w:szCs w:val="24"/>
        </w:rPr>
        <w:t>Управления образования</w:t>
      </w:r>
      <w:r w:rsidRPr="00C6767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«Муниципальный округ Кизнерский район Удмуртской республики»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(далее –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спорту).</w:t>
      </w:r>
    </w:p>
    <w:p w:rsidR="00525F38" w:rsidRPr="007958FB" w:rsidRDefault="00525F38" w:rsidP="0046356C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4. Принципы и цели разработки Административного регламента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разработан с целью повышения эффективности деятельности </w:t>
      </w:r>
      <w:r w:rsidRPr="00C6767D">
        <w:rPr>
          <w:rFonts w:ascii="Times New Roman" w:hAnsi="Times New Roman"/>
          <w:sz w:val="24"/>
          <w:szCs w:val="24"/>
        </w:rPr>
        <w:t>Администрации муниципального образования «Муниципальный округ Кизнерский район Удмуртской республики»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(в лице сектора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спорту), повышения качества предоставления и доступности муниципальной услуги.</w:t>
      </w:r>
    </w:p>
    <w:p w:rsidR="00525F38" w:rsidRPr="007958FB" w:rsidRDefault="00525F38" w:rsidP="0046356C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5. Права заявителей при получении муниципальной услуги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958FB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заявители при получении муниципальной услуги имеют право на: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3) досудебное (внесудебное) рассмотрение жалоб в процессе получения муниципальной услуги;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4) обеспечение конфиденциальности персональных данных заявителя при их обработке, хранении и использовании.</w:t>
      </w:r>
    </w:p>
    <w:p w:rsidR="00525F38" w:rsidRPr="007958FB" w:rsidRDefault="00525F38" w:rsidP="0046356C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6. Описание заявителей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Заявителями муниципальной услуги являются спортивные федерации Удмуртской Республики, зарегистрированные на территории муниципального образования «Кизнерский район», осуществляющие учет судейской деятельности (далее - заявители).</w:t>
      </w:r>
    </w:p>
    <w:p w:rsidR="00525F38" w:rsidRPr="007958FB" w:rsidRDefault="00525F38" w:rsidP="0046356C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7. Информация о местон</w:t>
      </w:r>
      <w:r>
        <w:rPr>
          <w:rFonts w:ascii="Times New Roman" w:hAnsi="Times New Roman"/>
          <w:sz w:val="24"/>
          <w:szCs w:val="24"/>
        </w:rPr>
        <w:t>ахождении и графике работы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</w:t>
      </w:r>
    </w:p>
    <w:p w:rsidR="00525F38" w:rsidRPr="007958FB" w:rsidRDefault="00525F38" w:rsidP="00CE619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7.1. Информация о местон</w:t>
      </w:r>
      <w:r>
        <w:rPr>
          <w:rFonts w:ascii="Times New Roman" w:hAnsi="Times New Roman"/>
          <w:sz w:val="24"/>
          <w:szCs w:val="24"/>
        </w:rPr>
        <w:t>ахождении и графике работы сектор</w:t>
      </w:r>
      <w:r w:rsidRPr="007958FB">
        <w:rPr>
          <w:rFonts w:ascii="Times New Roman" w:hAnsi="Times New Roman"/>
          <w:sz w:val="24"/>
          <w:szCs w:val="24"/>
        </w:rPr>
        <w:t xml:space="preserve">а по физической культуре и спорту </w:t>
      </w: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Pr="00C6767D">
        <w:rPr>
          <w:rFonts w:ascii="Times New Roman" w:hAnsi="Times New Roman"/>
          <w:sz w:val="24"/>
          <w:szCs w:val="24"/>
        </w:rPr>
        <w:t>Администрации муниципального образования «Муниципальный округ Кизнерский район Удмуртской республики»</w:t>
      </w:r>
    </w:p>
    <w:p w:rsidR="00525F38" w:rsidRPr="007958FB" w:rsidRDefault="00525F38" w:rsidP="00CE619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Местон</w:t>
      </w:r>
      <w:r>
        <w:rPr>
          <w:rFonts w:ascii="Times New Roman" w:hAnsi="Times New Roman"/>
          <w:sz w:val="24"/>
          <w:szCs w:val="24"/>
        </w:rPr>
        <w:t>ахождение и почтовый адрес сектора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спорту: 427710, Удмуртская Республика, п.Кизнер, улица Карла Маркса 22а. блок Б; телефон (34154)3-23-65.</w:t>
      </w:r>
    </w:p>
    <w:p w:rsidR="00525F38" w:rsidRPr="007958FB" w:rsidRDefault="00525F38" w:rsidP="00CE619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сектор</w:t>
      </w:r>
      <w:r w:rsidRPr="007958FB">
        <w:rPr>
          <w:rFonts w:ascii="Times New Roman" w:hAnsi="Times New Roman"/>
          <w:sz w:val="24"/>
          <w:szCs w:val="24"/>
        </w:rPr>
        <w:t xml:space="preserve">а по физической культуре и спорту: </w:t>
      </w:r>
      <w:r w:rsidRPr="007958FB">
        <w:rPr>
          <w:rFonts w:ascii="Times New Roman" w:hAnsi="Times New Roman"/>
          <w:color w:val="333333"/>
          <w:sz w:val="24"/>
          <w:szCs w:val="24"/>
        </w:rPr>
        <w:t>sport-</w:t>
      </w:r>
      <w:r w:rsidRPr="007958FB">
        <w:rPr>
          <w:rFonts w:ascii="Times New Roman" w:hAnsi="Times New Roman"/>
          <w:color w:val="333333"/>
          <w:sz w:val="24"/>
          <w:szCs w:val="24"/>
          <w:lang w:val="en-US"/>
        </w:rPr>
        <w:t>kizner</w:t>
      </w:r>
      <w:r w:rsidRPr="007958FB">
        <w:rPr>
          <w:rFonts w:ascii="Times New Roman" w:hAnsi="Times New Roman"/>
          <w:color w:val="333333"/>
          <w:sz w:val="24"/>
          <w:szCs w:val="24"/>
        </w:rPr>
        <w:t>@</w:t>
      </w:r>
      <w:r w:rsidRPr="007958FB">
        <w:rPr>
          <w:rFonts w:ascii="Times New Roman" w:hAnsi="Times New Roman"/>
          <w:color w:val="333333"/>
          <w:sz w:val="24"/>
          <w:szCs w:val="24"/>
          <w:lang w:val="en-US"/>
        </w:rPr>
        <w:t>yandex</w:t>
      </w:r>
      <w:r w:rsidRPr="007958FB">
        <w:rPr>
          <w:rFonts w:ascii="Times New Roman" w:hAnsi="Times New Roman"/>
          <w:color w:val="333333"/>
          <w:sz w:val="24"/>
          <w:szCs w:val="24"/>
        </w:rPr>
        <w:t>.ru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Местонахождение и режим работы районных отделов многофункциональных центров (МФЦ) (</w:t>
      </w:r>
      <w:hyperlink w:anchor="P523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приложение 4</w:t>
        </w:r>
      </w:hyperlink>
      <w:r w:rsidRPr="007958FB">
        <w:rPr>
          <w:rFonts w:ascii="Times New Roman" w:hAnsi="Times New Roman"/>
          <w:sz w:val="24"/>
          <w:szCs w:val="24"/>
        </w:rPr>
        <w:t xml:space="preserve"> к Регламенту).</w:t>
      </w:r>
    </w:p>
    <w:p w:rsidR="00525F38" w:rsidRPr="007958FB" w:rsidRDefault="00525F38" w:rsidP="00CE619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69"/>
      <w:bookmarkEnd w:id="0"/>
      <w:r w:rsidRPr="007958FB">
        <w:rPr>
          <w:rFonts w:ascii="Times New Roman" w:hAnsi="Times New Roman"/>
          <w:sz w:val="24"/>
          <w:szCs w:val="24"/>
        </w:rPr>
        <w:t>7.2. Организация личного приема заявителей по вопросам предоставления муниципальной услуги осуществляется в рабочие дни в соответствии с</w:t>
      </w:r>
      <w:r>
        <w:rPr>
          <w:rFonts w:ascii="Times New Roman" w:hAnsi="Times New Roman"/>
          <w:sz w:val="24"/>
          <w:szCs w:val="24"/>
        </w:rPr>
        <w:t xml:space="preserve"> графиком (режимом) работы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спорту:</w:t>
      </w:r>
    </w:p>
    <w:p w:rsidR="00525F38" w:rsidRPr="007958FB" w:rsidRDefault="00525F38" w:rsidP="00CE619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понедельник - пятница: с 8:00 до 17:00; </w:t>
      </w:r>
    </w:p>
    <w:p w:rsidR="00525F38" w:rsidRPr="007958FB" w:rsidRDefault="00525F38" w:rsidP="00CE619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перерыв: с 12:00 часов до 13:00.</w:t>
      </w:r>
    </w:p>
    <w:p w:rsidR="00525F38" w:rsidRPr="007958FB" w:rsidRDefault="00525F38" w:rsidP="005D6B5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7.3. Для получения информации по вопросам предоставления муниципальной услуги заявители обращаются:</w:t>
      </w:r>
    </w:p>
    <w:p w:rsidR="00525F38" w:rsidRPr="007958FB" w:rsidRDefault="00525F38" w:rsidP="005D6B5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 в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спорту;</w:t>
      </w:r>
    </w:p>
    <w:p w:rsidR="00525F38" w:rsidRPr="007958FB" w:rsidRDefault="00525F38" w:rsidP="005D6B5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телефону в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спорту;</w:t>
      </w:r>
    </w:p>
    <w:p w:rsidR="00525F38" w:rsidRPr="007958FB" w:rsidRDefault="00525F38" w:rsidP="005D6B5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в письм</w:t>
      </w:r>
      <w:r>
        <w:rPr>
          <w:rFonts w:ascii="Times New Roman" w:hAnsi="Times New Roman"/>
          <w:sz w:val="24"/>
          <w:szCs w:val="24"/>
        </w:rPr>
        <w:t>енном виде (почтой) в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спорту;</w:t>
      </w:r>
    </w:p>
    <w:p w:rsidR="00525F38" w:rsidRPr="007958FB" w:rsidRDefault="00525F38" w:rsidP="005D6B5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в письменном ви</w:t>
      </w:r>
      <w:r>
        <w:rPr>
          <w:rFonts w:ascii="Times New Roman" w:hAnsi="Times New Roman"/>
          <w:sz w:val="24"/>
          <w:szCs w:val="24"/>
        </w:rPr>
        <w:t>де (в электронной форме) в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 (427710, Удмуртская Республика, п.Кизнер, улица Карла Маркса 22а. </w:t>
      </w:r>
      <w:r>
        <w:rPr>
          <w:rFonts w:ascii="Times New Roman" w:hAnsi="Times New Roman"/>
          <w:sz w:val="24"/>
          <w:szCs w:val="24"/>
        </w:rPr>
        <w:t xml:space="preserve">блок Б; телефон (34154)3-23-65),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13411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3411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sportkizner</w:t>
      </w:r>
      <w:r w:rsidRPr="0013411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1341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525F38" w:rsidRPr="007958FB" w:rsidRDefault="00525F38" w:rsidP="005D6B5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в письменном ви</w:t>
      </w:r>
      <w:r>
        <w:rPr>
          <w:rFonts w:ascii="Times New Roman" w:hAnsi="Times New Roman"/>
          <w:sz w:val="24"/>
          <w:szCs w:val="24"/>
        </w:rPr>
        <w:t>де (факсимильной связью) в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 (427710, Удмуртская Республика, п.Кизнер, улица Карла Маркса 22а. блок Б; </w:t>
      </w:r>
      <w:r>
        <w:rPr>
          <w:rFonts w:ascii="Times New Roman" w:hAnsi="Times New Roman"/>
          <w:sz w:val="24"/>
          <w:szCs w:val="24"/>
        </w:rPr>
        <w:t xml:space="preserve"> факс (34154)3</w:t>
      </w:r>
      <w:r w:rsidRPr="004700F1">
        <w:rPr>
          <w:rFonts w:ascii="Times New Roman" w:hAnsi="Times New Roman"/>
          <w:sz w:val="24"/>
          <w:szCs w:val="24"/>
        </w:rPr>
        <w:t>-14</w:t>
      </w:r>
      <w:r w:rsidRPr="007958FB">
        <w:rPr>
          <w:rFonts w:ascii="Times New Roman" w:hAnsi="Times New Roman"/>
          <w:sz w:val="24"/>
          <w:szCs w:val="24"/>
        </w:rPr>
        <w:t>-</w:t>
      </w:r>
      <w:r w:rsidRPr="004700F1">
        <w:rPr>
          <w:rFonts w:ascii="Times New Roman" w:hAnsi="Times New Roman"/>
          <w:sz w:val="24"/>
          <w:szCs w:val="24"/>
        </w:rPr>
        <w:t>98</w:t>
      </w:r>
      <w:r w:rsidRPr="007958FB">
        <w:rPr>
          <w:rFonts w:ascii="Times New Roman" w:hAnsi="Times New Roman"/>
          <w:sz w:val="24"/>
          <w:szCs w:val="24"/>
        </w:rPr>
        <w:t>).</w:t>
      </w:r>
    </w:p>
    <w:p w:rsidR="00525F38" w:rsidRPr="007958FB" w:rsidRDefault="00525F38" w:rsidP="00C6767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информационном стенде сектора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</w:t>
      </w:r>
      <w:r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Pr="007958FB">
        <w:rPr>
          <w:rFonts w:ascii="Times New Roman" w:hAnsi="Times New Roman"/>
          <w:sz w:val="24"/>
          <w:szCs w:val="24"/>
        </w:rPr>
        <w:t xml:space="preserve"> </w:t>
      </w:r>
      <w:r w:rsidRPr="00C6767D">
        <w:rPr>
          <w:rFonts w:ascii="Times New Roman" w:hAnsi="Times New Roman"/>
          <w:sz w:val="24"/>
          <w:szCs w:val="24"/>
        </w:rPr>
        <w:t>Администрации муниципального образования «Муниципальный округ Кизнерский район Удмуртской республики»</w:t>
      </w:r>
      <w:r>
        <w:t xml:space="preserve"> </w:t>
      </w:r>
      <w:r w:rsidRPr="007958FB">
        <w:rPr>
          <w:rFonts w:ascii="Times New Roman" w:hAnsi="Times New Roman"/>
          <w:sz w:val="24"/>
          <w:szCs w:val="24"/>
        </w:rPr>
        <w:t xml:space="preserve">- на сайте федеральной государственной информационной системы «Единый портал государственных и муниципальных услуг (функций)» </w:t>
      </w:r>
      <w:r w:rsidRPr="007958FB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7958FB">
        <w:rPr>
          <w:rFonts w:ascii="Times New Roman" w:hAnsi="Times New Roman"/>
          <w:sz w:val="24"/>
          <w:szCs w:val="24"/>
          <w:u w:val="single"/>
        </w:rPr>
        <w:t>.</w:t>
      </w:r>
      <w:r w:rsidRPr="007958FB">
        <w:rPr>
          <w:rFonts w:ascii="Times New Roman" w:hAnsi="Times New Roman"/>
          <w:sz w:val="24"/>
          <w:szCs w:val="24"/>
          <w:u w:val="single"/>
          <w:lang w:val="en-US"/>
        </w:rPr>
        <w:t>gosuslugi</w:t>
      </w:r>
      <w:r w:rsidRPr="007958FB">
        <w:rPr>
          <w:rFonts w:ascii="Times New Roman" w:hAnsi="Times New Roman"/>
          <w:sz w:val="24"/>
          <w:szCs w:val="24"/>
          <w:u w:val="single"/>
        </w:rPr>
        <w:t>.</w:t>
      </w:r>
      <w:r w:rsidRPr="007958F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7958FB">
        <w:rPr>
          <w:rFonts w:ascii="Times New Roman" w:hAnsi="Times New Roman"/>
          <w:sz w:val="24"/>
          <w:szCs w:val="24"/>
          <w:u w:val="single"/>
        </w:rPr>
        <w:t>.</w:t>
      </w:r>
    </w:p>
    <w:p w:rsidR="00525F38" w:rsidRPr="007958FB" w:rsidRDefault="00525F38" w:rsidP="00CE619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7.4. Основными требованиями к информированию заявителей по вопросам предоставления муниципальной услуги являются: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полнота информирования.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7.5. Информирование заявителей по вопросам предоставления муниципальной услуги осуществляется в виде: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индивидуального информирования;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публичного информирования.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7.6. Информирование проводится в форме устного и письменного информирования.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7.6.1. Индивидуальное устное информирование по вопросам предоставления муниципальной услуги обеспечивается должностн</w:t>
      </w:r>
      <w:r>
        <w:rPr>
          <w:rFonts w:ascii="Times New Roman" w:hAnsi="Times New Roman"/>
          <w:sz w:val="24"/>
          <w:szCs w:val="24"/>
        </w:rPr>
        <w:t>ым лицом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спорту, ответственным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(далее - должностное лицо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спорту), лично и по телефону.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при общении с заявителями (по телефону или лично) должно корректно и внимательно относиться к ним, не унижая их чести и достоинства. Устное информирование по вопросам предоставления муниципальной услуги должно проводиться с использованием официально-делового стиля речи. Максимальное время осуществления устного информирования не должно превышать 10 минут.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спорту, осуществляющее индивидуальное устное информирование по вопросам предоставления муниципальной услуги, должно принять все необходимые меры для полного и оперативного ответа на поставленные вопросы, в том числе с привлечением других специалистов или должностных лиц; может предложить заявителю обратиться за необходимой информацией о правилах предоставления муниципальной услуги в письменном виде либо назначить другое удобное для него время для устного информирования о правилах предоставления муниципальной услуги.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7.6.2. Индивидуальное письменное информирование по вопросам предоставления муниципальной услуги при обра</w:t>
      </w:r>
      <w:r>
        <w:rPr>
          <w:rFonts w:ascii="Times New Roman" w:hAnsi="Times New Roman"/>
          <w:sz w:val="24"/>
          <w:szCs w:val="24"/>
        </w:rPr>
        <w:t>щении заявителей в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 осуществляется путем направления ответов почтовым отправлением, электронной почтой либо факсимильной связью.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sz w:val="24"/>
          <w:szCs w:val="24"/>
        </w:rPr>
        <w:t xml:space="preserve">7.7. </w:t>
      </w:r>
      <w:r w:rsidRPr="007958FB">
        <w:rPr>
          <w:rFonts w:ascii="Times New Roman" w:hAnsi="Times New Roman"/>
          <w:sz w:val="24"/>
          <w:szCs w:val="24"/>
        </w:rPr>
        <w:t>Публичное информирование заявителей по вопросам предоставления муниципальной услуги осуществляется путем размещения сведений о муниципальной услуг</w:t>
      </w:r>
      <w:r>
        <w:rPr>
          <w:rFonts w:ascii="Times New Roman" w:hAnsi="Times New Roman"/>
          <w:sz w:val="24"/>
          <w:szCs w:val="24"/>
        </w:rPr>
        <w:t>е на информационном стенде сектор</w:t>
      </w:r>
      <w:r w:rsidRPr="007958FB">
        <w:rPr>
          <w:rFonts w:ascii="Times New Roman" w:hAnsi="Times New Roman"/>
          <w:sz w:val="24"/>
          <w:szCs w:val="24"/>
        </w:rPr>
        <w:t xml:space="preserve">а по физической культуре и спорту, на официальном интернет-сайте </w:t>
      </w:r>
      <w:r w:rsidRPr="00BF7A9A">
        <w:rPr>
          <w:rFonts w:ascii="Times New Roman" w:hAnsi="Times New Roman"/>
          <w:sz w:val="24"/>
          <w:szCs w:val="24"/>
        </w:rPr>
        <w:t>Администрации муниципального образования «Муниципальный округ Кизнерский район Удмуртской республики»</w:t>
      </w:r>
      <w:r>
        <w:t xml:space="preserve"> </w:t>
      </w:r>
      <w:r w:rsidRPr="007958FB">
        <w:rPr>
          <w:rFonts w:ascii="Times New Roman" w:hAnsi="Times New Roman"/>
          <w:sz w:val="24"/>
          <w:szCs w:val="24"/>
        </w:rPr>
        <w:t>в разделе «</w:t>
      </w:r>
      <w:r w:rsidRPr="007958FB">
        <w:rPr>
          <w:rFonts w:ascii="Times New Roman" w:hAnsi="Times New Roman"/>
          <w:color w:val="FF0000"/>
          <w:sz w:val="24"/>
          <w:szCs w:val="24"/>
        </w:rPr>
        <w:t>Гос.услуги</w:t>
      </w:r>
      <w:r w:rsidRPr="007958FB">
        <w:rPr>
          <w:rFonts w:ascii="Times New Roman" w:hAnsi="Times New Roman"/>
          <w:sz w:val="24"/>
          <w:szCs w:val="24"/>
        </w:rPr>
        <w:t>», подраздел «Административные регламенты муниципальных услуг»</w:t>
      </w:r>
      <w:r w:rsidRPr="00470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подраздел «Административные регламенты муниципальных услуг» (адрес в сети Интернет: </w:t>
      </w:r>
      <w:r>
        <w:rPr>
          <w:rFonts w:ascii="Times New Roman" w:hAnsi="Times New Roman"/>
          <w:sz w:val="24"/>
          <w:szCs w:val="24"/>
          <w:lang w:val="en-US"/>
        </w:rPr>
        <w:t>attp</w:t>
      </w:r>
      <w:r>
        <w:rPr>
          <w:rFonts w:ascii="Times New Roman" w:hAnsi="Times New Roman"/>
          <w:sz w:val="24"/>
          <w:szCs w:val="24"/>
        </w:rPr>
        <w:t>://www.</w:t>
      </w:r>
      <w:r>
        <w:rPr>
          <w:rFonts w:ascii="Times New Roman" w:hAnsi="Times New Roman"/>
          <w:sz w:val="24"/>
          <w:szCs w:val="24"/>
          <w:lang w:val="en-US"/>
        </w:rPr>
        <w:t>mykizner</w:t>
      </w:r>
      <w:r w:rsidRPr="00AE2F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E2FDC">
        <w:rPr>
          <w:rFonts w:ascii="Times New Roman" w:hAnsi="Times New Roman"/>
          <w:sz w:val="24"/>
          <w:szCs w:val="24"/>
        </w:rPr>
        <w:t>)</w:t>
      </w:r>
      <w:r w:rsidRPr="00EA4062">
        <w:rPr>
          <w:rFonts w:ascii="Times New Roman" w:hAnsi="Times New Roman"/>
          <w:sz w:val="24"/>
          <w:szCs w:val="24"/>
        </w:rPr>
        <w:t xml:space="preserve"> </w:t>
      </w:r>
      <w:r w:rsidRPr="007958FB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 (адрес в сети Интернет: www.gosuslugi.ru) (далее - Единый портал услуг) и на Региональном портале государственных и муниципальных услуг (адрес сети Интернет: www.uslugi.udmurt.ru) (далее - Региональный портал услуг).</w:t>
      </w:r>
    </w:p>
    <w:p w:rsidR="00525F38" w:rsidRPr="007958FB" w:rsidRDefault="00525F38" w:rsidP="0046356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Официальный интернет-сайт </w:t>
      </w:r>
      <w:r w:rsidRPr="00BF7A9A">
        <w:rPr>
          <w:rFonts w:ascii="Times New Roman" w:hAnsi="Times New Roman"/>
          <w:sz w:val="24"/>
          <w:szCs w:val="24"/>
        </w:rPr>
        <w:t>Администрации муниципального образования «Муниципальный округ Кизнерский район Удмуртской республики»</w:t>
      </w:r>
      <w:r>
        <w:t xml:space="preserve"> </w:t>
      </w:r>
      <w:r w:rsidRPr="007958FB">
        <w:rPr>
          <w:rFonts w:ascii="Times New Roman" w:hAnsi="Times New Roman"/>
          <w:sz w:val="24"/>
          <w:szCs w:val="24"/>
        </w:rPr>
        <w:t xml:space="preserve">должен содержать: </w:t>
      </w:r>
      <w:r>
        <w:rPr>
          <w:rFonts w:ascii="Times New Roman" w:hAnsi="Times New Roman"/>
          <w:sz w:val="24"/>
          <w:szCs w:val="24"/>
        </w:rPr>
        <w:t>сведения о местонахождении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справочные телефоны, факс, адрес электронной почты и график личного прие</w:t>
      </w:r>
      <w:r>
        <w:rPr>
          <w:rFonts w:ascii="Times New Roman" w:hAnsi="Times New Roman"/>
          <w:sz w:val="24"/>
          <w:szCs w:val="24"/>
        </w:rPr>
        <w:t>ма заявителей в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спорту.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7.8. Порядок информирования о ходе предоставления муниципальной услуги.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7.8.1. Информирование заявителей о ходе предоставления муниципал</w:t>
      </w:r>
      <w:r>
        <w:rPr>
          <w:rFonts w:ascii="Times New Roman" w:hAnsi="Times New Roman"/>
          <w:sz w:val="24"/>
          <w:szCs w:val="24"/>
        </w:rPr>
        <w:t>ьной услуги осуществляется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спорту.</w:t>
      </w:r>
    </w:p>
    <w:p w:rsidR="00525F38" w:rsidRPr="007958FB" w:rsidRDefault="00525F38" w:rsidP="00C179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7.8.2. Для получения информации о ходе предоставления муниципальной услуги заявители обращаются:</w:t>
      </w:r>
    </w:p>
    <w:p w:rsidR="00525F38" w:rsidRPr="007958FB" w:rsidRDefault="00525F38" w:rsidP="00C179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 в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спорту;</w:t>
      </w:r>
    </w:p>
    <w:p w:rsidR="00525F38" w:rsidRPr="007958FB" w:rsidRDefault="00525F38" w:rsidP="00C179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телефону в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спорту;</w:t>
      </w:r>
    </w:p>
    <w:p w:rsidR="00525F38" w:rsidRPr="007958FB" w:rsidRDefault="00525F38" w:rsidP="00C179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- в </w:t>
      </w:r>
      <w:r>
        <w:rPr>
          <w:rFonts w:ascii="Times New Roman" w:hAnsi="Times New Roman"/>
          <w:sz w:val="24"/>
          <w:szCs w:val="24"/>
        </w:rPr>
        <w:t>письменном виде (почтой) в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спорту;</w:t>
      </w:r>
    </w:p>
    <w:p w:rsidR="00525F38" w:rsidRPr="007958FB" w:rsidRDefault="00525F38" w:rsidP="00C179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в письменном ви</w:t>
      </w:r>
      <w:r>
        <w:rPr>
          <w:rFonts w:ascii="Times New Roman" w:hAnsi="Times New Roman"/>
          <w:sz w:val="24"/>
          <w:szCs w:val="24"/>
        </w:rPr>
        <w:t>де (в электронной форме) в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спорту;</w:t>
      </w:r>
    </w:p>
    <w:p w:rsidR="00525F38" w:rsidRPr="007958FB" w:rsidRDefault="00525F38" w:rsidP="00C179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в письменном ви</w:t>
      </w:r>
      <w:r>
        <w:rPr>
          <w:rFonts w:ascii="Times New Roman" w:hAnsi="Times New Roman"/>
          <w:sz w:val="24"/>
          <w:szCs w:val="24"/>
        </w:rPr>
        <w:t>де (факсимильной связью) в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спорту.</w:t>
      </w:r>
    </w:p>
    <w:p w:rsidR="00525F38" w:rsidRPr="007958FB" w:rsidRDefault="00525F38" w:rsidP="0046356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7.8.3. Заявителю предоставляются сведения о том, на каком этапе предоставления муниципальной услуги (в процессе выполнения какой административной процедуры) находятся поданное им заявление и представленный пакет документов.</w:t>
      </w: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 w:rsidP="00A06DDE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Раздел II. СТАНДАРТ ПРЕДОСТАВЛЕНИЯ МУНИЦИПАЛЬНОЙ УСЛУГИ</w:t>
      </w:r>
    </w:p>
    <w:p w:rsidR="00525F38" w:rsidRPr="007958FB" w:rsidRDefault="00525F38" w:rsidP="00A06DD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25F38" w:rsidRPr="007958FB" w:rsidRDefault="00525F38" w:rsidP="00A06DDE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8. Наименование муниципальной услуги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"Присвоение квалификационных категорий судей" (далее - муниципальная услуга).</w:t>
      </w:r>
    </w:p>
    <w:p w:rsidR="00525F38" w:rsidRPr="007958FB" w:rsidRDefault="00525F38" w:rsidP="00A06DDE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9. Наименование органа, предоставляющего муниципальную услугу</w:t>
      </w:r>
    </w:p>
    <w:p w:rsidR="00525F38" w:rsidRPr="00BF7A9A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Муниципальную услугу предоставляет отраслевой орган - структурное подразделение </w:t>
      </w:r>
      <w:r w:rsidRPr="00BF7A9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«Муниципальный округ Кизнерский район Удмуртской республики» </w:t>
      </w:r>
      <w:r>
        <w:rPr>
          <w:rFonts w:ascii="Times New Roman" w:hAnsi="Times New Roman"/>
          <w:sz w:val="24"/>
          <w:szCs w:val="24"/>
        </w:rPr>
        <w:t>- через сектор</w:t>
      </w:r>
      <w:r w:rsidRPr="00BF7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физической культуре и спорту Управления образования </w:t>
      </w:r>
      <w:r w:rsidRPr="00BF7A9A">
        <w:rPr>
          <w:rFonts w:ascii="Times New Roman" w:hAnsi="Times New Roman"/>
          <w:sz w:val="24"/>
          <w:szCs w:val="24"/>
        </w:rPr>
        <w:t>Администрации муниципального образования «Муниципальный округ Кизнерский район Удмуртской республики»</w:t>
      </w:r>
    </w:p>
    <w:p w:rsidR="00525F38" w:rsidRPr="007958FB" w:rsidRDefault="00525F38" w:rsidP="00A06DDE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10. Результат предоставления муниципальной услуги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приказ о присвоении спортивной категории судьи ("спортивный судья третьей категории", "спортивный судья второй категории");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письмо (уведомление) об отказе в присвоении спортивной категории судьи.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Квалификационные категории подлежат подтверждению: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третья категория - 1 раз в год;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вторая категория - 1 раз в 2 года.</w:t>
      </w:r>
    </w:p>
    <w:p w:rsidR="00525F38" w:rsidRPr="007958FB" w:rsidRDefault="00525F38" w:rsidP="00A06DDE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11. Срок предоставления муниципальной услуги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не превышает 36 рабочих дней после получ</w:t>
      </w:r>
      <w:r>
        <w:rPr>
          <w:rFonts w:ascii="Times New Roman" w:hAnsi="Times New Roman"/>
          <w:sz w:val="24"/>
          <w:szCs w:val="24"/>
        </w:rPr>
        <w:t>ения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представления и документов к нему.</w:t>
      </w: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 w:rsidP="00A06DDE">
      <w:pPr>
        <w:pStyle w:val="ConsPlusNormal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12. Правовые основания для предоставления муниципальной услуги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958FB">
        <w:rPr>
          <w:rFonts w:ascii="Times New Roman" w:hAnsi="Times New Roman"/>
          <w:sz w:val="24"/>
          <w:szCs w:val="24"/>
        </w:rPr>
        <w:t xml:space="preserve"> от 24.11.1995 N 181-ФЗ "О социальной защите инвалидов в Российской Федерации" (далее - Федеральный закон N 181-ФЗ);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- Федеральным </w:t>
      </w:r>
      <w:hyperlink r:id="rId9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958FB">
        <w:rPr>
          <w:rFonts w:ascii="Times New Roman" w:hAnsi="Times New Roman"/>
          <w:sz w:val="24"/>
          <w:szCs w:val="24"/>
        </w:rPr>
        <w:t xml:space="preserve"> от 27.07.2006 N 152-ФЗ "О персональных данных" (далее - Федеральный закон N 152-ФЗ);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958FB">
        <w:rPr>
          <w:rFonts w:ascii="Times New Roman" w:hAnsi="Times New Roman"/>
          <w:sz w:val="24"/>
          <w:szCs w:val="24"/>
        </w:rPr>
        <w:t xml:space="preserve"> от 04.12.2007 N 329-ФЗ "О физической культуре и спорте в Российской Федерации" (далее - Федеральный закон N 329-ФЗ);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958FB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 N 210-ФЗ);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958FB">
        <w:rPr>
          <w:rFonts w:ascii="Times New Roman" w:hAnsi="Times New Roman"/>
          <w:sz w:val="24"/>
          <w:szCs w:val="24"/>
        </w:rPr>
        <w:t xml:space="preserve"> от 06.04.2011 N 63-ФЗ "Об электронной подписи" (далее - Федеральный закон N 63-ФЗ);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 w:rsidRPr="007958FB">
        <w:rPr>
          <w:rFonts w:ascii="Times New Roman" w:hAnsi="Times New Roman"/>
          <w:sz w:val="24"/>
          <w:szCs w:val="24"/>
        </w:rPr>
        <w:t xml:space="preserve"> Министерства спорта РФ от 28.02.2017 N 134 "Об утверждении Положения о спортивных судьях" (далее - Приказ N 134);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настоящим Регламентом.</w:t>
      </w:r>
    </w:p>
    <w:p w:rsidR="00525F38" w:rsidRPr="007958FB" w:rsidRDefault="00525F38" w:rsidP="00A06DDE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32"/>
      <w:bookmarkEnd w:id="1"/>
      <w:r w:rsidRPr="007958FB">
        <w:rPr>
          <w:rFonts w:ascii="Times New Roman" w:hAnsi="Times New Roman"/>
          <w:sz w:val="24"/>
          <w:szCs w:val="24"/>
        </w:rPr>
        <w:t xml:space="preserve">13.1. Заявитель обращается с </w:t>
      </w:r>
      <w:hyperlink w:anchor="P358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представлением</w:t>
        </w:r>
      </w:hyperlink>
      <w:r w:rsidRPr="007958FB">
        <w:rPr>
          <w:rFonts w:ascii="Times New Roman" w:hAnsi="Times New Roman"/>
          <w:sz w:val="24"/>
          <w:szCs w:val="24"/>
        </w:rPr>
        <w:t xml:space="preserve"> (далее - Представление), оформленным согласно приложению 1 к Регламенту, и документами, необходимыми для предоставления муниципальной услуги (далее - документы), лично. Представления, отправленные по факсимильной связи, рассмотрению не подлежат.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Для присвоения квалификационной категории спортивного судьи должны быть представлены следующие документы: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- </w:t>
      </w:r>
      <w:hyperlink w:anchor="P358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представление</w:t>
        </w:r>
      </w:hyperlink>
      <w:r w:rsidRPr="007958FB">
        <w:rPr>
          <w:rFonts w:ascii="Times New Roman" w:hAnsi="Times New Roman"/>
          <w:sz w:val="24"/>
          <w:szCs w:val="24"/>
        </w:rPr>
        <w:t xml:space="preserve"> на присвоение квалификационной категории спортивного судьи (далее - Представление), оформленное согласно приложению 1 к Регламенту;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копия карточки учета;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копия удостоверения "мастер спорта России международного класса" или "мастер спорта России" (для второй квалификационной категории);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- 2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7958FB">
          <w:rPr>
            <w:rFonts w:ascii="Times New Roman" w:hAnsi="Times New Roman"/>
            <w:sz w:val="24"/>
            <w:szCs w:val="24"/>
          </w:rPr>
          <w:t>4 см</w:t>
        </w:r>
      </w:smartTag>
      <w:r w:rsidRPr="007958FB">
        <w:rPr>
          <w:rFonts w:ascii="Times New Roman" w:hAnsi="Times New Roman"/>
          <w:sz w:val="24"/>
          <w:szCs w:val="24"/>
        </w:rPr>
        <w:t>.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P139"/>
      <w:bookmarkEnd w:id="2"/>
      <w:r w:rsidRPr="007958FB">
        <w:rPr>
          <w:rFonts w:ascii="Times New Roman" w:hAnsi="Times New Roman"/>
          <w:sz w:val="24"/>
          <w:szCs w:val="24"/>
        </w:rPr>
        <w:t>13.2. Документы для присвоения квалификационной категории спортивн</w:t>
      </w:r>
      <w:r>
        <w:rPr>
          <w:rFonts w:ascii="Times New Roman" w:hAnsi="Times New Roman"/>
          <w:sz w:val="24"/>
          <w:szCs w:val="24"/>
        </w:rPr>
        <w:t>ого судьи представляются в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в течение четырех месяцев со дня выполнения квалификационных требований.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3" w:name="P140"/>
      <w:bookmarkEnd w:id="3"/>
      <w:r w:rsidRPr="007958FB">
        <w:rPr>
          <w:rFonts w:ascii="Times New Roman" w:hAnsi="Times New Roman"/>
          <w:sz w:val="24"/>
          <w:szCs w:val="24"/>
        </w:rPr>
        <w:t>13.3. Не подлежат приему документы, имеющие подчистки, приписки, зачеркнутые слова и иные неоговоренные исправления, а также документы, исполненные карандашом.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Все исправления в документах должны быть оговорены и подтверждены подписью должностного лица и печатью организации, выдавшей документ, при этом исправления должны быть сделаны так, чтобы все ошибочно написанное, а затем зачеркнутое можно было прочесть.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13.4. Документы, перечисленные в </w:t>
      </w:r>
      <w:hyperlink w:anchor="P132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подпункте 13.1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Регламента, могут бы</w:t>
      </w:r>
      <w:r>
        <w:rPr>
          <w:rFonts w:ascii="Times New Roman" w:hAnsi="Times New Roman"/>
          <w:sz w:val="24"/>
          <w:szCs w:val="24"/>
        </w:rPr>
        <w:t>ть направлены заявителем в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лично, почтой, в форме электронного документа, через Единый портал, посредством обращения в МФЦ.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В случае направления комплекта электронных документов документы должны быть подписаны электронной цифровой подписью заявителя. Требования к электронной подписи установлены Федеральным </w:t>
      </w:r>
      <w:hyperlink r:id="rId14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958FB">
        <w:rPr>
          <w:rFonts w:ascii="Times New Roman" w:hAnsi="Times New Roman"/>
          <w:sz w:val="24"/>
          <w:szCs w:val="24"/>
        </w:rPr>
        <w:t xml:space="preserve"> "Об электронной подписи" и </w:t>
      </w:r>
      <w:hyperlink r:id="rId15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статьями 21.1</w:t>
        </w:r>
      </w:hyperlink>
      <w:r w:rsidRPr="007958FB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21.2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N 210-ФЗ.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Прилагаемые к Представлению документы, перечисленные в </w:t>
      </w:r>
      <w:hyperlink w:anchor="P132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подпункте 13.1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Регламента, должны быть отсканированы с подлинных экземпляров, имеющих соответствующие подписи и печати, и подписаны электронной подписью.</w:t>
      </w:r>
    </w:p>
    <w:p w:rsidR="00525F38" w:rsidRPr="007958FB" w:rsidRDefault="00525F38" w:rsidP="00A06DDE">
      <w:pPr>
        <w:pStyle w:val="ConsPlusNormal"/>
        <w:ind w:firstLine="539"/>
        <w:jc w:val="both"/>
        <w:rPr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13.5. Предоставление муниципальной услуги в МФЦ осуществляется в соответствии с Федеральным законом N 210-ФЗ, иными нормативными правовыми актами Российской Федерации, нормативными правовыми актами Удмуртской Республики по принципу "одного окна" при условии заключения соглашения о взаимодействии с МФЦ о предоставлении муниципальной услуги</w:t>
      </w:r>
      <w:r w:rsidRPr="007958FB">
        <w:rPr>
          <w:sz w:val="24"/>
          <w:szCs w:val="24"/>
        </w:rPr>
        <w:t>.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13.6. Отдел по физической культуре и спорту   при предоставлении муниципальной услуги не вправе требовать от заявителя: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Регламентом;</w:t>
      </w:r>
    </w:p>
    <w:p w:rsidR="00525F38" w:rsidRPr="007958FB" w:rsidRDefault="00525F38" w:rsidP="00A06D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</w:t>
      </w:r>
      <w:r>
        <w:rPr>
          <w:rFonts w:ascii="Times New Roman" w:hAnsi="Times New Roman"/>
          <w:sz w:val="24"/>
          <w:szCs w:val="24"/>
        </w:rPr>
        <w:t>ов местного самоуправления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либо подведомственных государственным органам или орган</w:t>
      </w:r>
      <w:r>
        <w:rPr>
          <w:rFonts w:ascii="Times New Roman" w:hAnsi="Times New Roman"/>
          <w:sz w:val="24"/>
          <w:szCs w:val="24"/>
        </w:rPr>
        <w:t>ам местного самоуправления сектор</w:t>
      </w:r>
      <w:r w:rsidRPr="007958FB">
        <w:rPr>
          <w:rFonts w:ascii="Times New Roman" w:hAnsi="Times New Roman"/>
          <w:sz w:val="24"/>
          <w:szCs w:val="24"/>
        </w:rPr>
        <w:t xml:space="preserve">а по физической культуре и спорту организаций, участвующих в предоставлении предусмотренных </w:t>
      </w:r>
      <w:hyperlink r:id="rId17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частью 1 статьи 1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N 210-ФЗ государственных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</w:t>
      </w:r>
      <w:hyperlink r:id="rId18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частью 6 статьи 7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525F38" w:rsidRPr="007958FB" w:rsidRDefault="00525F38" w:rsidP="00A06DDE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поступление Представления от лица, не являющегося заявителем в соответствии с пунктом 6 Регламента;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нарушение срока подачи Представления и документов к нему (</w:t>
      </w:r>
      <w:hyperlink w:anchor="P139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подпункт 13.2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Регламента);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представление документов, имеющих подчистки, приписки, зачеркнутые слова и иные неоговоренные исправления, а также документов, исполненных карандашом, для присвоения квалификационной категории спортивного судьи (</w:t>
      </w:r>
      <w:hyperlink w:anchor="P140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подпункт 13.3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Регламента).</w:t>
      </w:r>
    </w:p>
    <w:p w:rsidR="00525F38" w:rsidRPr="007958FB" w:rsidRDefault="00525F38" w:rsidP="00A06DDE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15. Исчерпывающий перечень оснований для отказа в приостановлении муниципальной услуги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525F38" w:rsidRPr="007958FB" w:rsidRDefault="00525F38" w:rsidP="00A06DDE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4" w:name="P159"/>
      <w:bookmarkEnd w:id="4"/>
      <w:r w:rsidRPr="007958FB">
        <w:rPr>
          <w:rFonts w:ascii="Times New Roman" w:hAnsi="Times New Roman"/>
          <w:sz w:val="24"/>
          <w:szCs w:val="24"/>
        </w:rPr>
        <w:t>16. Исчерпывающий перечень оснований для отказа в предоставлении муниципальной услуги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 невыполнение квалификационных требований кандидатом на присвоение.</w:t>
      </w:r>
    </w:p>
    <w:p w:rsidR="00525F38" w:rsidRPr="007958FB" w:rsidRDefault="00525F38" w:rsidP="00A06DDE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17.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5F38" w:rsidRPr="007958FB" w:rsidRDefault="00525F38" w:rsidP="00A06DDE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18. Размер платы, взимаемой с заявителя при предоставлении муниципальной услуги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525F38" w:rsidRPr="007958FB" w:rsidRDefault="00525F38" w:rsidP="00A06DDE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25F38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525F38" w:rsidRDefault="00525F38" w:rsidP="009836B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Помещениями, в которых предоставляется муниципальная услуга, являются </w:t>
      </w:r>
      <w:r w:rsidRPr="00BF7A9A">
        <w:rPr>
          <w:rFonts w:ascii="Times New Roman" w:hAnsi="Times New Roman"/>
          <w:sz w:val="24"/>
          <w:szCs w:val="24"/>
        </w:rPr>
        <w:t>Администрации муниципального образования «Муниципальный округ Кизнерский район Удмуртской республики»,</w:t>
      </w:r>
      <w:r>
        <w:rPr>
          <w:rFonts w:ascii="Times New Roman" w:hAnsi="Times New Roman"/>
          <w:sz w:val="24"/>
          <w:szCs w:val="24"/>
        </w:rPr>
        <w:t xml:space="preserve"> находящаяся по адресу: Удмуртская Республика, Кизнерский район, пос. Кизнер, ул. Красная16, кабинет 25 и </w:t>
      </w:r>
      <w:r>
        <w:rPr>
          <w:rFonts w:ascii="Times New Roman" w:hAnsi="Times New Roman"/>
          <w:color w:val="000000"/>
          <w:sz w:val="24"/>
          <w:szCs w:val="24"/>
        </w:rPr>
        <w:t>МФЦ Кизнерского района филиала «Можгинский» АУ «МФЦ УР»,</w:t>
      </w:r>
      <w:r>
        <w:rPr>
          <w:rFonts w:ascii="Times New Roman" w:hAnsi="Times New Roman"/>
          <w:sz w:val="24"/>
          <w:szCs w:val="24"/>
        </w:rPr>
        <w:t xml:space="preserve"> находящийся по адресу: Удмуртская Республика, Кизнерский район, пос. Кизнер, ул. Карла Маркса,23.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20.1. 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525F38" w:rsidRDefault="00525F38" w:rsidP="009836B8">
      <w:pPr>
        <w:tabs>
          <w:tab w:val="left" w:pos="540"/>
        </w:tabs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20.2. Помещения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20.3. На территории, прилегающей к месту, где предоставляется услуга, должны быть оборудованы бесплатные места для парковки не менее пяти автотранспортных средств, в том числе не менее одного места для инвалидов.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20.4. Вход в здание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выход из него должны быть оборудованы информационной табличкой (вывеской), содержащей наименование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экономики, промышленности и торговли </w:t>
      </w:r>
      <w:r w:rsidRPr="00BF7A9A">
        <w:rPr>
          <w:rFonts w:ascii="Times New Roman" w:hAnsi="Times New Roman"/>
          <w:sz w:val="24"/>
          <w:szCs w:val="24"/>
        </w:rPr>
        <w:t>Администрации муниципального образования «Муниципальный округ Кизнерский район Удмуртской республики»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МФЦ Кизнерского района филиала «Можгинский» АУ «МФЦ УР»,</w:t>
      </w:r>
      <w:r>
        <w:rPr>
          <w:rFonts w:ascii="Times New Roman" w:hAnsi="Times New Roman"/>
          <w:sz w:val="24"/>
          <w:szCs w:val="24"/>
        </w:rPr>
        <w:t xml:space="preserve"> 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20.5. Для удобства граждан помещения для непосредственного взаимодействия должностных лиц и граждан должны размещаться на нижних этажах здания.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20.6. Приём граждан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20.7. Места для ожидания должны соответствовать комфортным условиям для граждан, в том числе для инвалидов,  использующим кресла-коляски, и оптимальным условиям работы должностных лиц.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стульями, столами (стойками), бланками заявлений и письменными принадлежностями.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20.9. Информационные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20.11. Кабины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20.12. Места для приёма граждан должны быть оборудованы стульями и столами для возможности оформления документов.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20.13. В целях соблюдения прав инвалидов на беспрепятственный доступ к объектам социальной инфраструктуры, отдел экономики, промышленности и торговли </w:t>
      </w:r>
      <w:r w:rsidRPr="004D0740">
        <w:rPr>
          <w:rFonts w:ascii="Times New Roman" w:hAnsi="Times New Roman"/>
          <w:sz w:val="24"/>
          <w:szCs w:val="24"/>
        </w:rPr>
        <w:t>Администрации муниципального образования «Муниципальный округ Кизнерский район Удмуртской республики»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МФЦ Кизнерского района филиала «Можгинский» АУ «МФЦ УР» </w:t>
      </w:r>
      <w:r>
        <w:rPr>
          <w:rFonts w:ascii="Times New Roman" w:hAnsi="Times New Roman"/>
          <w:sz w:val="24"/>
          <w:szCs w:val="24"/>
        </w:rPr>
        <w:t>при предоставлении муниципальной услуги обеспечивает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инвалидам (включая инвалидов, использующих кресла-коляски и собак-проводников):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оказание помощи инвалидам в преодолении барьеров, мешающих получению ими муниципальной  услуги наравне с другими лицами.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20.14. Приём граждан ведётся специалистами по приёму населения в порядке общей очереди либо по предварительной записи.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20.15. Специалист по приёму населения обеспечивается личной нагрудной карточкой (бейджем) с указанием фамилии, имени, отчества (при наличии) и должности.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20.16. Специалист по приёму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20.17.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20.18. При организации рабочих мест должностных лиц  и мест по приёму граждан предусматривается возможность свободного входа и выхода из помещения.</w:t>
      </w:r>
    </w:p>
    <w:p w:rsidR="00525F38" w:rsidRDefault="00525F38" w:rsidP="009836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20.19. Гражданам предоставляется возможность осуществить предварительную запись на приём по телефону </w:t>
      </w:r>
      <w:r>
        <w:rPr>
          <w:rFonts w:ascii="Times New Roman" w:hAnsi="Times New Roman"/>
          <w:color w:val="000000"/>
          <w:sz w:val="24"/>
          <w:szCs w:val="24"/>
        </w:rPr>
        <w:t xml:space="preserve">МФЦ Кизнерского района филиала «Можгинский» АУ «МФЦ УР» </w:t>
      </w:r>
      <w:r>
        <w:rPr>
          <w:rFonts w:ascii="Times New Roman" w:hAnsi="Times New Roman"/>
          <w:sz w:val="24"/>
          <w:szCs w:val="24"/>
        </w:rPr>
        <w:t>8(34154)31794. При предварительной записи гражданин сообщает специалисту по приёму населения желаемое время приёма.</w:t>
      </w:r>
    </w:p>
    <w:p w:rsidR="00525F38" w:rsidRDefault="00525F38" w:rsidP="009836B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525F38" w:rsidRPr="007958FB" w:rsidRDefault="00525F38" w:rsidP="00A06D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5F38" w:rsidRPr="007958FB" w:rsidRDefault="00525F38" w:rsidP="004D0A24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21. Показатели доступности и качества муниципальных услуг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21.1. Показатели доступности и качества муниципальных услуг: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количество взаимодействий заявителя со специалистами отдела по физической культуре и спорту при предоставлении муниципальной услуги и их продолжительность;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своевременность приема Представлений;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своевременность рассмотрения документов, представленных заявителем;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своевременность принятия решения о предоставлении муниципальной услуги и отказе в предоставлении муниципальной услуги;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возможность получения муниципальной услуги в МФЦ (многофункциональном центре) при наличии соглашения о взаимодействии с МФЦ при предоставлении муниципальной услуги.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21.2. Расчет показателей качества доступности и качества оказания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1247"/>
        <w:gridCol w:w="1531"/>
      </w:tblGrid>
      <w:tr w:rsidR="00525F38" w:rsidRPr="007958FB">
        <w:tc>
          <w:tcPr>
            <w:tcW w:w="6293" w:type="dxa"/>
          </w:tcPr>
          <w:p w:rsidR="00525F38" w:rsidRPr="007958FB" w:rsidRDefault="00525F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F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47" w:type="dxa"/>
          </w:tcPr>
          <w:p w:rsidR="00525F38" w:rsidRPr="007958FB" w:rsidRDefault="00525F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525F38" w:rsidRPr="007958FB" w:rsidRDefault="00525F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FB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525F38" w:rsidRPr="007958FB">
        <w:tc>
          <w:tcPr>
            <w:tcW w:w="6293" w:type="dxa"/>
          </w:tcPr>
          <w:p w:rsidR="00525F38" w:rsidRPr="007958FB" w:rsidRDefault="00525F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958FB">
              <w:rPr>
                <w:rFonts w:ascii="Times New Roman" w:hAnsi="Times New Roman"/>
                <w:sz w:val="24"/>
                <w:szCs w:val="24"/>
              </w:rPr>
              <w:t>Удельный вес рассмотренных в установленный срок представлений о предоставлении муниципальной услуги в общем количестве запросов о предоставлении муниципальной услуги</w:t>
            </w:r>
          </w:p>
        </w:tc>
        <w:tc>
          <w:tcPr>
            <w:tcW w:w="1247" w:type="dxa"/>
          </w:tcPr>
          <w:p w:rsidR="00525F38" w:rsidRPr="007958FB" w:rsidRDefault="00525F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525F38" w:rsidRPr="007958FB" w:rsidRDefault="00525F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25F38" w:rsidRPr="007958FB">
        <w:tc>
          <w:tcPr>
            <w:tcW w:w="6293" w:type="dxa"/>
          </w:tcPr>
          <w:p w:rsidR="00525F38" w:rsidRPr="007958FB" w:rsidRDefault="00525F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958FB">
              <w:rPr>
                <w:rFonts w:ascii="Times New Roman" w:hAnsi="Times New Roman"/>
                <w:sz w:val="24"/>
                <w:szCs w:val="24"/>
              </w:rPr>
              <w:t>Удельный вес количества обоснованных жалоб в общем количестве представлений о предоставлении муниципальной услуги</w:t>
            </w:r>
          </w:p>
        </w:tc>
        <w:tc>
          <w:tcPr>
            <w:tcW w:w="1247" w:type="dxa"/>
          </w:tcPr>
          <w:p w:rsidR="00525F38" w:rsidRPr="007958FB" w:rsidRDefault="00525F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525F38" w:rsidRPr="007958FB" w:rsidRDefault="00525F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 w:rsidP="004D0A24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Раздел III. СОСТАВ, ПОСЛЕДОВАТЕЛЬНОСТЬ И СРОКИ</w:t>
      </w:r>
    </w:p>
    <w:p w:rsidR="00525F38" w:rsidRPr="007958FB" w:rsidRDefault="00525F38" w:rsidP="004D0A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ВЫПОЛНЕНИЯ АДМИНИСТРАТИВНЫХ ПРОЦЕДУР, ТРЕБОВАНИЯ</w:t>
      </w:r>
    </w:p>
    <w:p w:rsidR="00525F38" w:rsidRPr="007958FB" w:rsidRDefault="00525F38" w:rsidP="004D0A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К ПОРЯДКУ ИХ ВЫПОЛНЕНИЯ</w:t>
      </w:r>
      <w:r>
        <w:rPr>
          <w:rFonts w:ascii="Times New Roman" w:hAnsi="Times New Roman"/>
          <w:sz w:val="24"/>
          <w:szCs w:val="24"/>
        </w:rPr>
        <w:t>, В ТОМ ЧИСЛЕОСОБЕННОСТИ ВЫПОЛНЕНИЯ АДМИНИСТРАТИВНЫХ ПРОЦЕДУР В ЭЛЕКТРОННОЙ ФОРМЕ.</w:t>
      </w:r>
    </w:p>
    <w:p w:rsidR="00525F38" w:rsidRPr="007958FB" w:rsidRDefault="00525F38" w:rsidP="004D0A24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5" w:name="P220"/>
      <w:bookmarkEnd w:id="5"/>
      <w:r w:rsidRPr="007958FB">
        <w:rPr>
          <w:rFonts w:ascii="Times New Roman" w:hAnsi="Times New Roman"/>
          <w:sz w:val="24"/>
          <w:szCs w:val="24"/>
        </w:rPr>
        <w:t>22. Последовательность действий при предоставлении муниципальной услуги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1. Прием Представлений, их регистрация.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2. Рассмотрение Представлений, проверка представленных документов. </w:t>
      </w:r>
      <w:r>
        <w:rPr>
          <w:rFonts w:ascii="Times New Roman" w:hAnsi="Times New Roman"/>
          <w:sz w:val="24"/>
          <w:szCs w:val="24"/>
        </w:rPr>
        <w:t>Подготовка проекта приказа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о присвоении квалификационной категории спортивного судьи либо проекта письма (уведомления) об отказе в присвоении квалификационной категории спортивного судьи.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Издание приказа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о присвоении квалификационной категории спортивного судьи.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4. Выда</w:t>
      </w:r>
      <w:r>
        <w:rPr>
          <w:rFonts w:ascii="Times New Roman" w:hAnsi="Times New Roman"/>
          <w:sz w:val="24"/>
          <w:szCs w:val="24"/>
        </w:rPr>
        <w:t>ча заявителю копии приказа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(выписки приказа) о присвоении квалификационной категории спортивного судьи либо направление уведомления (письма) об отказе в присвоении квалификационной категории спортивного судьи.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505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Блок-схема</w:t>
        </w:r>
      </w:hyperlink>
      <w:r w:rsidRPr="007958FB">
        <w:rPr>
          <w:rFonts w:ascii="Times New Roman" w:hAnsi="Times New Roman"/>
          <w:sz w:val="24"/>
          <w:szCs w:val="24"/>
        </w:rPr>
        <w:t xml:space="preserve"> предоставления муниципальной услуги представлена в приложении 2 к Регламенту.</w:t>
      </w:r>
    </w:p>
    <w:p w:rsidR="00525F38" w:rsidRPr="007958FB" w:rsidRDefault="00525F38" w:rsidP="004D0A24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23. Прием Представлений и их регистрация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23.1. Основанием для начала процедуры приема Представлений и документов и их регистрации является поступление Пр</w:t>
      </w:r>
      <w:r>
        <w:rPr>
          <w:rFonts w:ascii="Times New Roman" w:hAnsi="Times New Roman"/>
          <w:sz w:val="24"/>
          <w:szCs w:val="24"/>
        </w:rPr>
        <w:t>едставлений и документов в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или МФЦ.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358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Представление</w:t>
        </w:r>
      </w:hyperlink>
      <w:r w:rsidRPr="007958FB">
        <w:rPr>
          <w:rFonts w:ascii="Times New Roman" w:hAnsi="Times New Roman"/>
          <w:sz w:val="24"/>
          <w:szCs w:val="24"/>
        </w:rPr>
        <w:t xml:space="preserve"> по форме согласно приложению 1 к Регламенту </w:t>
      </w:r>
      <w:r>
        <w:rPr>
          <w:rFonts w:ascii="Times New Roman" w:hAnsi="Times New Roman"/>
          <w:sz w:val="24"/>
          <w:szCs w:val="24"/>
        </w:rPr>
        <w:t>подается на имя начальника сектор</w:t>
      </w:r>
      <w:r w:rsidRPr="007958FB">
        <w:rPr>
          <w:rFonts w:ascii="Times New Roman" w:hAnsi="Times New Roman"/>
          <w:sz w:val="24"/>
          <w:szCs w:val="24"/>
        </w:rPr>
        <w:t xml:space="preserve">а по физической культуре и спорту вместе с документами, указанными в </w:t>
      </w:r>
      <w:hyperlink w:anchor="P132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подпункте 13.1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Регламента, с обязательным указанием фамилии, имени, отчества (при наличии) заявителя, с указанием должности, адреса места регистрации.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Прием Представлений в отдел осуществляется в соответствии с</w:t>
      </w:r>
      <w:r>
        <w:rPr>
          <w:rFonts w:ascii="Times New Roman" w:hAnsi="Times New Roman"/>
          <w:sz w:val="24"/>
          <w:szCs w:val="24"/>
        </w:rPr>
        <w:t xml:space="preserve"> графиком (режимом) работы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(</w:t>
      </w:r>
      <w:hyperlink w:anchor="P69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пункт 7.2 раздела I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Регламента) и МФЦ (</w:t>
      </w:r>
      <w:hyperlink w:anchor="P623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приложение 4</w:t>
        </w:r>
      </w:hyperlink>
      <w:r w:rsidRPr="007958FB">
        <w:rPr>
          <w:rFonts w:ascii="Times New Roman" w:hAnsi="Times New Roman"/>
          <w:sz w:val="24"/>
          <w:szCs w:val="24"/>
        </w:rPr>
        <w:t xml:space="preserve"> к Регламенту).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23.2. При приеме Представления специалис</w:t>
      </w:r>
      <w:r>
        <w:rPr>
          <w:rFonts w:ascii="Times New Roman" w:hAnsi="Times New Roman"/>
          <w:sz w:val="24"/>
          <w:szCs w:val="24"/>
        </w:rPr>
        <w:t>том МФЦ, должностным лицом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спорту, ответственным за предоставление муниципальной услуги, проверяется: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правильность оформления Представления;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- комплектность документов, предусмотренных </w:t>
      </w:r>
      <w:hyperlink w:anchor="P132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подпунктом 13.1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Регламента;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- правильность оформления комплекта документов на соответствие с требованиями, установленными </w:t>
      </w:r>
      <w:hyperlink w:anchor="P140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пунктом 13.3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Регламента;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- срок подачи документов, предусмотренный </w:t>
      </w:r>
      <w:hyperlink w:anchor="P139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пунктом 13.2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Регламента.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23.3. Должностное лицо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спорту, ответственное за предоставление муниципальной услуги, в ден</w:t>
      </w:r>
      <w:r>
        <w:rPr>
          <w:rFonts w:ascii="Times New Roman" w:hAnsi="Times New Roman"/>
          <w:sz w:val="24"/>
          <w:szCs w:val="24"/>
        </w:rPr>
        <w:t>ь поступления документов в сектор</w:t>
      </w:r>
      <w:r w:rsidRPr="007958FB">
        <w:rPr>
          <w:rFonts w:ascii="Times New Roman" w:hAnsi="Times New Roman"/>
          <w:sz w:val="24"/>
          <w:szCs w:val="24"/>
        </w:rPr>
        <w:t xml:space="preserve">а по физической культуре и спорту вносит соответствующие сведения в </w:t>
      </w:r>
      <w:hyperlink w:anchor="P588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журнал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регистрации Представлений и заявлений о присвоении квалификационной категории спортивного судьи (приложение 3 к Регламенту) (далее - Журнал регистрации). Запись в Журнал регистрации производится разборчивым почерком чернилами или пастой синего либо черного цвета, страницы Журнала регистрации нумеруются.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сектор</w:t>
      </w:r>
      <w:r w:rsidRPr="007958FB">
        <w:rPr>
          <w:rFonts w:ascii="Times New Roman" w:hAnsi="Times New Roman"/>
          <w:sz w:val="24"/>
          <w:szCs w:val="24"/>
        </w:rPr>
        <w:t xml:space="preserve">а по физической культуре и спорту   проверяет наличие комплекта документов, предусмотренного </w:t>
      </w:r>
      <w:hyperlink w:anchor="P132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подпунктом 13.1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Регламента, а также осуществляет проверку правильности его оформления на соответствие требованиям Административного регламента, установленным </w:t>
      </w:r>
      <w:hyperlink w:anchor="P140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подпунктом 13.3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Регламента.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23.4. В случае представления документов для присвоения квалификационной категории, не соответствующих требованиям, предусмотренным </w:t>
      </w:r>
      <w:hyperlink w:anchor="P132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подпунктами 13.1</w:t>
        </w:r>
      </w:hyperlink>
      <w:r w:rsidRPr="007958FB">
        <w:rPr>
          <w:rFonts w:ascii="Times New Roman" w:hAnsi="Times New Roman"/>
          <w:sz w:val="24"/>
          <w:szCs w:val="24"/>
        </w:rPr>
        <w:t xml:space="preserve"> и </w:t>
      </w:r>
      <w:hyperlink w:anchor="P140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13.3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>гламента, должностное лицо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возвращает представленные документы заявителю с указанием причин возврата в течение 8 рабочих дней со дня поступления документов в отдел по физической культуре и спорту 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23.5. В случае возврата заявитель в течение 20 рабочих дней со дня получения Представления и документов устраняет несоответствия и повторно направ</w:t>
      </w:r>
      <w:r>
        <w:rPr>
          <w:rFonts w:ascii="Times New Roman" w:hAnsi="Times New Roman"/>
          <w:sz w:val="24"/>
          <w:szCs w:val="24"/>
        </w:rPr>
        <w:t>ляет их для рассмотрения в сектор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23.6. Административная процедура завершается направлением зарегистрирова</w:t>
      </w:r>
      <w:r>
        <w:rPr>
          <w:rFonts w:ascii="Times New Roman" w:hAnsi="Times New Roman"/>
          <w:sz w:val="24"/>
          <w:szCs w:val="24"/>
        </w:rPr>
        <w:t>нных документов начальнику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23.7. Общий срок административной процедуры не может превышать 28 рабочих дней.</w:t>
      </w:r>
    </w:p>
    <w:p w:rsidR="00525F38" w:rsidRPr="007958FB" w:rsidRDefault="00525F38" w:rsidP="004D0A24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24. Рассмотрение Представлений, проверка представленных документов. </w:t>
      </w:r>
      <w:r>
        <w:rPr>
          <w:rFonts w:ascii="Times New Roman" w:hAnsi="Times New Roman"/>
          <w:sz w:val="24"/>
          <w:szCs w:val="24"/>
        </w:rPr>
        <w:t>Подготовка проекта приказа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о присвоении квалификационной категории спортивного судьи либо проекта письма (уведомления) об отказе в присвоении квалификационной категории спортивного судьи.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24.1. Юридическим фактом для начала административной процедуры является поступление зарегистрирова</w:t>
      </w:r>
      <w:r>
        <w:rPr>
          <w:rFonts w:ascii="Times New Roman" w:hAnsi="Times New Roman"/>
          <w:sz w:val="24"/>
          <w:szCs w:val="24"/>
        </w:rPr>
        <w:t>нных документов начальнику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24.2. Начальник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рассматривает документы и напра</w:t>
      </w:r>
      <w:r>
        <w:rPr>
          <w:rFonts w:ascii="Times New Roman" w:hAnsi="Times New Roman"/>
          <w:sz w:val="24"/>
          <w:szCs w:val="24"/>
        </w:rPr>
        <w:t>вляет их должностному лицу сектор</w:t>
      </w:r>
      <w:r w:rsidRPr="007958FB">
        <w:rPr>
          <w:rFonts w:ascii="Times New Roman" w:hAnsi="Times New Roman"/>
          <w:sz w:val="24"/>
          <w:szCs w:val="24"/>
        </w:rPr>
        <w:t xml:space="preserve">а по физической культуре и спорту  на проверку и </w:t>
      </w:r>
      <w:r>
        <w:rPr>
          <w:rFonts w:ascii="Times New Roman" w:hAnsi="Times New Roman"/>
          <w:sz w:val="24"/>
          <w:szCs w:val="24"/>
        </w:rPr>
        <w:t>подготовку проекта приказа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о присвоении квалификационной категории спортивного судьи или проекта уведомления (письма) об отказе в присвоении квалификационной категории спортивного судьи.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24.3. Должностное лицо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осуществляет проверку соответствия показателей, содержащихся в Представлении, квалификационным требованиям, предъявляемым для присвоения квалификационной категории спортивного судьи по виду спорта, устанавливаемым Министерством спорта Российской Федерации.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24.4. В случае выполнения квалификационных требований должностное лицо готовит</w:t>
      </w:r>
      <w:r>
        <w:rPr>
          <w:rFonts w:ascii="Times New Roman" w:hAnsi="Times New Roman"/>
          <w:sz w:val="24"/>
          <w:szCs w:val="24"/>
        </w:rPr>
        <w:t xml:space="preserve"> проект приказа начальника сектора</w:t>
      </w:r>
      <w:r w:rsidRPr="007958FB">
        <w:rPr>
          <w:rFonts w:ascii="Times New Roman" w:hAnsi="Times New Roman"/>
          <w:sz w:val="24"/>
          <w:szCs w:val="24"/>
        </w:rPr>
        <w:t xml:space="preserve"> по физической культуре и спорту   о присвоении квалификационной категории спортивного судьи.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государственной услуги, предусмотренных </w:t>
      </w:r>
      <w:hyperlink w:anchor="P159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пунктом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>гламента, должностное лицо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готовит на имя заявителя уведомление (письмо) об отказе в присвоении квалификационной категории спортивного судьи с указанием причин отказа.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24.5. Административная процедура завершается на</w:t>
      </w:r>
      <w:r>
        <w:rPr>
          <w:rFonts w:ascii="Times New Roman" w:hAnsi="Times New Roman"/>
          <w:sz w:val="24"/>
          <w:szCs w:val="24"/>
        </w:rPr>
        <w:t>правлением проекта приказа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о присвоении квалификационной категории спортивного судьи либо уведомления (письма) об отказе в присвоении квалификационной категории спортивного с</w:t>
      </w:r>
      <w:r>
        <w:rPr>
          <w:rFonts w:ascii="Times New Roman" w:hAnsi="Times New Roman"/>
          <w:sz w:val="24"/>
          <w:szCs w:val="24"/>
        </w:rPr>
        <w:t>удьи на подпись начальнику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24.6. Общий срок исполнения административной процедуры составляет 5 рабочих дней.</w:t>
      </w:r>
    </w:p>
    <w:p w:rsidR="00525F38" w:rsidRPr="007958FB" w:rsidRDefault="00525F38" w:rsidP="004D0A24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Издание приказа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о присвоении квалификационной категории спортивного судьи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25.1. Юридическим фактом для начала административной процедуры является п</w:t>
      </w:r>
      <w:r>
        <w:rPr>
          <w:rFonts w:ascii="Times New Roman" w:hAnsi="Times New Roman"/>
          <w:sz w:val="24"/>
          <w:szCs w:val="24"/>
        </w:rPr>
        <w:t>одписание начальником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проекта приказа о присвоении квалификационной категории спортивного судьи либо уведомления (письма) об отказе в присвоении квалификационной категории спортивного судьи.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25.2. Подписанный приказ</w:t>
      </w:r>
      <w:r>
        <w:rPr>
          <w:rFonts w:ascii="Times New Roman" w:hAnsi="Times New Roman"/>
          <w:sz w:val="24"/>
          <w:szCs w:val="24"/>
        </w:rPr>
        <w:t xml:space="preserve">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о присвоении квалификационной категории спортивного судьи либо уведомление (письмо) об отказе в присвоении квалификационной категории спортивного судьи регист</w:t>
      </w:r>
      <w:r>
        <w:rPr>
          <w:rFonts w:ascii="Times New Roman" w:hAnsi="Times New Roman"/>
          <w:sz w:val="24"/>
          <w:szCs w:val="24"/>
        </w:rPr>
        <w:t>рируется должностным лицом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спорту, ответственным за предоставление муниципальной услуги.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25.3. Должностное лицо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осуществляе</w:t>
      </w:r>
      <w:r>
        <w:rPr>
          <w:rFonts w:ascii="Times New Roman" w:hAnsi="Times New Roman"/>
          <w:sz w:val="24"/>
          <w:szCs w:val="24"/>
        </w:rPr>
        <w:t>т подготовку копии приказа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(выписки из приказа) о присвоении квалификационной категории спортивного судьи.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25.4. Результатом административной процедуры являетс</w:t>
      </w:r>
      <w:r>
        <w:rPr>
          <w:rFonts w:ascii="Times New Roman" w:hAnsi="Times New Roman"/>
          <w:sz w:val="24"/>
          <w:szCs w:val="24"/>
        </w:rPr>
        <w:t>я подготовка копии приказа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(выписки из приказа) о присвоении квалификационной категории спортивного судьи либо подписанное начальником</w:t>
      </w:r>
      <w:r>
        <w:rPr>
          <w:rFonts w:ascii="Times New Roman" w:hAnsi="Times New Roman"/>
          <w:sz w:val="24"/>
          <w:szCs w:val="24"/>
        </w:rPr>
        <w:t xml:space="preserve">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уведомление (письмо) об отказе в присвоении квалификационной категории спортивного судьи.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25.5. Общий срок исполнения административной процедуры - 2 рабочих дня.</w:t>
      </w:r>
    </w:p>
    <w:p w:rsidR="00525F38" w:rsidRPr="007958FB" w:rsidRDefault="00525F38" w:rsidP="004D0A24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6" w:name="P260"/>
      <w:bookmarkEnd w:id="6"/>
      <w:r w:rsidRPr="007958FB">
        <w:rPr>
          <w:rFonts w:ascii="Times New Roman" w:hAnsi="Times New Roman"/>
          <w:sz w:val="24"/>
          <w:szCs w:val="24"/>
        </w:rPr>
        <w:t>26. Выдача заявите</w:t>
      </w:r>
      <w:r>
        <w:rPr>
          <w:rFonts w:ascii="Times New Roman" w:hAnsi="Times New Roman"/>
          <w:sz w:val="24"/>
          <w:szCs w:val="24"/>
        </w:rPr>
        <w:t>лю копии (выписки) приказа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о присвоении квалификационной категории спортивного судьи либо уведомления (письма) об отказе в присвоении квалификационной категории спортивного судьи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26.1. Юридическим фактом для начала административной процедуры является по</w:t>
      </w:r>
      <w:r>
        <w:rPr>
          <w:rFonts w:ascii="Times New Roman" w:hAnsi="Times New Roman"/>
          <w:sz w:val="24"/>
          <w:szCs w:val="24"/>
        </w:rPr>
        <w:t>дготовленная копия приказа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(выписка из приказа) о присвоении квалификационной категории спортивного судьи ли</w:t>
      </w:r>
      <w:r>
        <w:rPr>
          <w:rFonts w:ascii="Times New Roman" w:hAnsi="Times New Roman"/>
          <w:sz w:val="24"/>
          <w:szCs w:val="24"/>
        </w:rPr>
        <w:t>бо подписанное начальником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уведомление (письмо) об отказе в присвоении квалификационной категории спортивного судьи.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26.2. Должностное лицо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извещает по телефону заявителя о предоставлении муниципальной услуги.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 уведомляет МФЦ о результате муниципальной услуги.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26.3. Копия приказа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(выписка из приказа) о присвоении квалификационной категории спортивного судьи либо подписанное уведомление (письмо) об отказе в присвоении квалификационной категории спортивного судьи в течение 10 рабочих дней со дня его подписания направляется заявителю и (или) размещ</w:t>
      </w:r>
      <w:r>
        <w:rPr>
          <w:rFonts w:ascii="Times New Roman" w:hAnsi="Times New Roman"/>
          <w:sz w:val="24"/>
          <w:szCs w:val="24"/>
        </w:rPr>
        <w:t>ается на официальном сайте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в информационно-телекоммуникационной сети "Интернет".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В случае обращения заявителя лично за получением результата муниципальной услуги должностное лицо выдает копию пр</w:t>
      </w:r>
      <w:r>
        <w:rPr>
          <w:rFonts w:ascii="Times New Roman" w:hAnsi="Times New Roman"/>
          <w:sz w:val="24"/>
          <w:szCs w:val="24"/>
        </w:rPr>
        <w:t>иказа (выписки из приказа)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о присвоении квалификационной категории спортивного судьи либо подписанное уведомление (письмо) об отказе в присвоении квалификационной категории спортивного судьи.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26.4. Административная процедура завершается выдачей заявителю копии пр</w:t>
      </w:r>
      <w:r>
        <w:rPr>
          <w:rFonts w:ascii="Times New Roman" w:hAnsi="Times New Roman"/>
          <w:sz w:val="24"/>
          <w:szCs w:val="24"/>
        </w:rPr>
        <w:t>иказа (выписки из приказа)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 о присвоении квалификационной категории спортивного судьи либо уведомления (письма) об отказе в присвоении квалификационной категории спортивного судьи и всех представленных документов.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26.5. Общий срок исполнения административной процедуры - 1 рабочий день.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В срок исполнения административной процедуры не включен срок направления копии приказа (выписки из приказа) о присвоении спортивного разряда либо уведомления (письма) об отказе в присвоении спортивного разряда заявителю.</w:t>
      </w: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 w:rsidP="004D0A24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Раздел IV. ФОРМЫ КОНТРОЛЯ ЗА ИСПОЛНЕНИЕМ</w:t>
      </w:r>
    </w:p>
    <w:p w:rsidR="00525F38" w:rsidRPr="007958FB" w:rsidRDefault="00525F38" w:rsidP="004D0A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525F38" w:rsidRPr="007958FB" w:rsidRDefault="00525F38" w:rsidP="004D0A24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27. Порядок контроля за предоставлением муниципальной услуги</w:t>
      </w:r>
    </w:p>
    <w:p w:rsidR="00525F38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27.1. Контроль за соблюдением сроков и последовательности действий, определенных административными процедурами по предоставлению муниципальной услуги, принятием</w:t>
      </w:r>
      <w:r>
        <w:rPr>
          <w:rFonts w:ascii="Times New Roman" w:hAnsi="Times New Roman"/>
          <w:sz w:val="24"/>
          <w:szCs w:val="24"/>
        </w:rPr>
        <w:t xml:space="preserve"> решений должностным лицом сектор</w:t>
      </w:r>
      <w:r w:rsidRPr="007958FB">
        <w:rPr>
          <w:rFonts w:ascii="Times New Roman" w:hAnsi="Times New Roman"/>
          <w:sz w:val="24"/>
          <w:szCs w:val="24"/>
        </w:rPr>
        <w:t xml:space="preserve">а по физической культуре и спорту   и исполнением Регламента осуществляется </w:t>
      </w:r>
      <w:r>
        <w:rPr>
          <w:rFonts w:ascii="Times New Roman" w:hAnsi="Times New Roman"/>
          <w:sz w:val="24"/>
          <w:szCs w:val="24"/>
        </w:rPr>
        <w:t>главой Кизнерского района или</w:t>
      </w:r>
      <w:r w:rsidRPr="00EA4062">
        <w:rPr>
          <w:rFonts w:ascii="Times New Roman" w:hAnsi="Times New Roman"/>
          <w:sz w:val="24"/>
          <w:szCs w:val="24"/>
        </w:rPr>
        <w:t xml:space="preserve"> уполно</w:t>
      </w:r>
      <w:r>
        <w:rPr>
          <w:rFonts w:ascii="Times New Roman" w:hAnsi="Times New Roman"/>
          <w:sz w:val="24"/>
          <w:szCs w:val="24"/>
        </w:rPr>
        <w:t>моченным им лицом (группой лиц)</w:t>
      </w:r>
      <w:r w:rsidRPr="00EA4062">
        <w:rPr>
          <w:rFonts w:ascii="Times New Roman" w:hAnsi="Times New Roman"/>
          <w:sz w:val="24"/>
          <w:szCs w:val="24"/>
        </w:rPr>
        <w:t xml:space="preserve"> 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27.2. Контроль за предоставлением муниципальной услуги осущест</w:t>
      </w:r>
      <w:r>
        <w:rPr>
          <w:rFonts w:ascii="Times New Roman" w:hAnsi="Times New Roman"/>
          <w:sz w:val="24"/>
          <w:szCs w:val="24"/>
        </w:rPr>
        <w:t xml:space="preserve">вляется путем проведения главой Кизнерского района </w:t>
      </w:r>
      <w:r w:rsidRPr="007958FB">
        <w:rPr>
          <w:rFonts w:ascii="Times New Roman" w:hAnsi="Times New Roman"/>
          <w:sz w:val="24"/>
          <w:szCs w:val="24"/>
        </w:rPr>
        <w:t>или уполномоченным им лицом (группой лиц) проверок соблюдения и ис</w:t>
      </w:r>
      <w:r>
        <w:rPr>
          <w:rFonts w:ascii="Times New Roman" w:hAnsi="Times New Roman"/>
          <w:sz w:val="24"/>
          <w:szCs w:val="24"/>
        </w:rPr>
        <w:t>полнения должностным лицом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Регламента, сроков и требований Административного регламента по предоставлению муниципальной услуги.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27.3. Периодичность осуществления контроля устанавливается главой </w:t>
      </w:r>
      <w:r>
        <w:rPr>
          <w:rFonts w:ascii="Times New Roman" w:hAnsi="Times New Roman"/>
          <w:sz w:val="24"/>
          <w:szCs w:val="24"/>
        </w:rPr>
        <w:t xml:space="preserve"> Кизнерского района </w:t>
      </w:r>
      <w:r w:rsidRPr="007958FB">
        <w:rPr>
          <w:rFonts w:ascii="Times New Roman" w:hAnsi="Times New Roman"/>
          <w:sz w:val="24"/>
          <w:szCs w:val="24"/>
        </w:rPr>
        <w:t>или уполномоченным им лицом (группой лиц) (постоянно на протяжении предоставления муниципальной услуги).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27.4.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525F38" w:rsidRPr="007958FB" w:rsidRDefault="00525F38" w:rsidP="004D0A24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28.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28.1. Полнота и качество предоставления муниципальной обеспечиваются выполнением административных действий, предусмотренных </w:t>
      </w:r>
      <w:hyperlink w:anchor="P220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пунктами 22</w:t>
        </w:r>
      </w:hyperlink>
      <w:r w:rsidRPr="007958FB">
        <w:rPr>
          <w:rFonts w:ascii="Times New Roman" w:hAnsi="Times New Roman"/>
          <w:sz w:val="24"/>
          <w:szCs w:val="24"/>
        </w:rPr>
        <w:t xml:space="preserve"> - </w:t>
      </w:r>
      <w:hyperlink w:anchor="P260" w:history="1">
        <w:r w:rsidRPr="007958FB">
          <w:rPr>
            <w:rFonts w:ascii="Times New Roman" w:hAnsi="Times New Roman"/>
            <w:color w:val="0000FF"/>
            <w:sz w:val="24"/>
            <w:szCs w:val="24"/>
          </w:rPr>
          <w:t>26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Регламента.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28.2. Плановые и внеплановые проверки полноты и качества предоставления муниципальной услуги осуществляются </w:t>
      </w:r>
      <w:r>
        <w:rPr>
          <w:rFonts w:ascii="Times New Roman" w:hAnsi="Times New Roman"/>
          <w:sz w:val="24"/>
          <w:szCs w:val="24"/>
        </w:rPr>
        <w:t>главой Кизнерского района</w:t>
      </w:r>
      <w:r w:rsidRPr="007958FB">
        <w:rPr>
          <w:rFonts w:ascii="Times New Roman" w:hAnsi="Times New Roman"/>
          <w:sz w:val="24"/>
          <w:szCs w:val="24"/>
        </w:rPr>
        <w:t xml:space="preserve"> или уполномоченным им лицом (группой лиц).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28.3. Плановые проверки проводятся не реже 1 раза в год в соответствии с графиком</w:t>
      </w:r>
      <w:r>
        <w:rPr>
          <w:rFonts w:ascii="Times New Roman" w:hAnsi="Times New Roman"/>
          <w:sz w:val="24"/>
          <w:szCs w:val="24"/>
        </w:rPr>
        <w:t>, утверждаемым начальником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спорту.</w:t>
      </w:r>
    </w:p>
    <w:p w:rsidR="00525F38" w:rsidRPr="007958FB" w:rsidRDefault="00525F38" w:rsidP="009D721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28.4. Внеплановые проверки проводятся по решению главы </w:t>
      </w:r>
      <w:r>
        <w:rPr>
          <w:rFonts w:ascii="Times New Roman" w:hAnsi="Times New Roman"/>
          <w:sz w:val="24"/>
          <w:szCs w:val="24"/>
        </w:rPr>
        <w:t xml:space="preserve"> Кизнерского района</w:t>
      </w:r>
      <w:r w:rsidRPr="007958FB">
        <w:rPr>
          <w:rFonts w:ascii="Times New Roman" w:hAnsi="Times New Roman"/>
          <w:sz w:val="24"/>
          <w:szCs w:val="24"/>
        </w:rPr>
        <w:t xml:space="preserve"> или уполномоченным им лицом (группой лиц).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при поступлении жалоб на действия (безд</w:t>
      </w:r>
      <w:r>
        <w:rPr>
          <w:rFonts w:ascii="Times New Roman" w:hAnsi="Times New Roman"/>
          <w:sz w:val="24"/>
          <w:szCs w:val="24"/>
        </w:rPr>
        <w:t>ействие) должностного лица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спорту, ответственного за предоставление муниципальной услуги, или жалоб на результат предоставления муниципальной услуги.</w:t>
      </w:r>
    </w:p>
    <w:p w:rsidR="00525F38" w:rsidRPr="007958FB" w:rsidRDefault="00525F38" w:rsidP="004D0A24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29. Контроль полноты и качества предоставления муниципальной услуги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29.1. Контроль полноты и качества предоставления муниципальной услуги включает в себя: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1) проведение проверок, направленных на выявление и устранение нарушений прав заявителя;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2) рассмотрение, принятие решений и подготовку ответов на жалобы на действия (бездействие) лиц, участвующих в предоставлении государственной услуги, и жалобы на результат предоставления муниципальной услуги.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29.2. Форма проведения проверки - рассмотрение: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документов, содержащих отметки об осуществлении отдельных административных действий;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документов, оформляемых в соответствии с Регламентом;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поступивших жалоб на действия (бездействие) лиц, участвующих в предоставлении муниципальной услуги, и жалоб на результат предоставления муниципальной услуги (при их наличии).</w:t>
      </w:r>
    </w:p>
    <w:p w:rsidR="00525F38" w:rsidRPr="007958FB" w:rsidRDefault="00525F38" w:rsidP="009D721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29.3. По поручению главы Кизнерского района </w:t>
      </w:r>
      <w:r w:rsidRPr="007958FB">
        <w:rPr>
          <w:rFonts w:ascii="Times New Roman" w:hAnsi="Times New Roman"/>
          <w:sz w:val="24"/>
          <w:szCs w:val="24"/>
        </w:rPr>
        <w:t>или уполномоченным им лицом (группой лиц) проведение проверки полноты и качества предоставления муниципальной услуги может быть проведено: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- главным специалистом экспер</w:t>
      </w:r>
      <w:r>
        <w:rPr>
          <w:rFonts w:ascii="Times New Roman" w:hAnsi="Times New Roman"/>
          <w:sz w:val="24"/>
          <w:szCs w:val="24"/>
        </w:rPr>
        <w:t>том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 (дале</w:t>
      </w:r>
      <w:r>
        <w:rPr>
          <w:rFonts w:ascii="Times New Roman" w:hAnsi="Times New Roman"/>
          <w:sz w:val="24"/>
          <w:szCs w:val="24"/>
        </w:rPr>
        <w:t>е - заместитель начальника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спорту);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29.4. Результаты проверки оформляются в виде справки, в которой отмечаются выявленные недостатки и предложения по их устранению. В случаях выявления нарушений прав заявителей данные нарушения устраняются в течение 3 рабочих дней с момента их выявления.</w:t>
      </w:r>
    </w:p>
    <w:p w:rsidR="00525F38" w:rsidRPr="007958FB" w:rsidRDefault="00525F38" w:rsidP="004D0A24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30. Ответственность должностных л</w:t>
      </w:r>
      <w:r>
        <w:rPr>
          <w:rFonts w:ascii="Times New Roman" w:hAnsi="Times New Roman"/>
          <w:sz w:val="24"/>
          <w:szCs w:val="24"/>
        </w:rPr>
        <w:t>иц, муниципальных служащих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30.1. Ответственность за предоставление муниципальной услуги и соблюдение установленных сроков ее осуществления</w:t>
      </w:r>
      <w:r>
        <w:rPr>
          <w:rFonts w:ascii="Times New Roman" w:hAnsi="Times New Roman"/>
          <w:sz w:val="24"/>
          <w:szCs w:val="24"/>
        </w:rPr>
        <w:t xml:space="preserve"> возлагается на начальника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30.2. Должностные лица, которым поручено предоставление муниципальной услуги, несут административную ответственность персонально: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1) за правильность принятия решения о предоставлении либо непредставлении муниципальной услуг</w:t>
      </w:r>
      <w:r>
        <w:rPr>
          <w:rFonts w:ascii="Times New Roman" w:hAnsi="Times New Roman"/>
          <w:sz w:val="24"/>
          <w:szCs w:val="24"/>
        </w:rPr>
        <w:t>и (совместно с начальником сектор</w:t>
      </w:r>
      <w:r w:rsidRPr="007958FB">
        <w:rPr>
          <w:rFonts w:ascii="Times New Roman" w:hAnsi="Times New Roman"/>
          <w:sz w:val="24"/>
          <w:szCs w:val="24"/>
        </w:rPr>
        <w:t>а по физической культуре и спорту);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2) за соблюдение сроков предоставления муниципальной услуги.</w:t>
      </w:r>
    </w:p>
    <w:p w:rsidR="00525F38" w:rsidRPr="007958FB" w:rsidRDefault="00525F38" w:rsidP="004D0A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30.3. Должностные лица, допустившие нарушения, несут ответственность в соответствии с действующим законодательством.</w:t>
      </w: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 w:rsidP="004D0A24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Раздел V. ДОСУДЕБНОЕ (ВНЕСУДЕБНОЕ) ОБЖАЛОВАНИЕ ЗАЯВИТЕЛЕМ</w:t>
      </w:r>
    </w:p>
    <w:p w:rsidR="00525F38" w:rsidRPr="007958FB" w:rsidRDefault="00525F38" w:rsidP="004D0A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:rsidR="00525F38" w:rsidRPr="007958FB" w:rsidRDefault="00525F38" w:rsidP="004D0A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МУНИЦИПАЛЬНУЮ УСЛУГУ, ДОЛЖНОСТНОГО ЛИЦА ОРГАНА,</w:t>
      </w:r>
    </w:p>
    <w:p w:rsidR="00525F38" w:rsidRPr="007958FB" w:rsidRDefault="00525F38" w:rsidP="004D0A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ПРЕДОСТАВЛЯЮЩЕГО МУНИЦИПАЛЬНУЮ УСЛУГУ,</w:t>
      </w:r>
    </w:p>
    <w:p w:rsidR="00525F38" w:rsidRPr="007958FB" w:rsidRDefault="00525F38" w:rsidP="004D0A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>ЛИБО МУНИЦИПАЛЬНОГО СЛУЖАЩЕГО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25F38" w:rsidRPr="007958FB" w:rsidRDefault="00525F38" w:rsidP="00E44BB7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958FB">
        <w:rPr>
          <w:rFonts w:ascii="Times New Roman" w:hAnsi="Times New Roman"/>
          <w:sz w:val="24"/>
          <w:szCs w:val="24"/>
        </w:rPr>
        <w:t xml:space="preserve">1.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определяется Федеральным </w:t>
      </w:r>
      <w:hyperlink r:id="rId19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законом</w:t>
        </w:r>
      </w:hyperlink>
      <w:r w:rsidRPr="007958FB">
        <w:rPr>
          <w:rFonts w:ascii="Times New Roman" w:hAnsi="Times New Roman"/>
          <w:sz w:val="24"/>
          <w:szCs w:val="24"/>
        </w:rPr>
        <w:t xml:space="preserve"> от 27.07.2010 N 210-ФЗ «Об организации предоставления государственных и муниципальных услуг» и принимаемыми в соответствии с ним муниципальными правовыми актами.</w:t>
      </w:r>
    </w:p>
    <w:p w:rsidR="00525F38" w:rsidRPr="00AB5116" w:rsidRDefault="00525F38" w:rsidP="00E44BB7">
      <w:pPr>
        <w:pStyle w:val="Heading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7958FB">
        <w:rPr>
          <w:rFonts w:ascii="Times New Roman" w:hAnsi="Times New Roman" w:cs="Times New Roman"/>
          <w:b w:val="0"/>
          <w:color w:val="auto"/>
        </w:rPr>
        <w:t xml:space="preserve">Органом, предоставляющим муниципальную услугу, является </w:t>
      </w:r>
      <w:r w:rsidRPr="00AB5116">
        <w:rPr>
          <w:rFonts w:ascii="Times New Roman" w:hAnsi="Times New Roman" w:cs="Times New Roman"/>
          <w:b w:val="0"/>
        </w:rPr>
        <w:t>Администрации муниципального образования «Муниципальный округ Кизнерский район Удмуртской республики»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958FB">
        <w:rPr>
          <w:rFonts w:ascii="Times New Roman" w:hAnsi="Times New Roman"/>
          <w:bCs/>
          <w:sz w:val="24"/>
          <w:szCs w:val="24"/>
        </w:rPr>
        <w:t xml:space="preserve">Уполномоченным лицом для рассмотрения жалобы и принятия решения по ней в </w:t>
      </w:r>
      <w:r w:rsidRPr="00BF7A9A">
        <w:rPr>
          <w:rFonts w:ascii="Times New Roman" w:hAnsi="Times New Roman"/>
          <w:sz w:val="24"/>
          <w:szCs w:val="24"/>
        </w:rPr>
        <w:t>Администрации муниципального образования «Муниципальный округ Кизнерский район Удмуртской республики»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8FB">
        <w:rPr>
          <w:rFonts w:ascii="Times New Roman" w:hAnsi="Times New Roman"/>
          <w:bCs/>
          <w:sz w:val="24"/>
          <w:szCs w:val="24"/>
        </w:rPr>
        <w:t xml:space="preserve">является Глава </w:t>
      </w:r>
      <w:r>
        <w:rPr>
          <w:rFonts w:ascii="Times New Roman" w:hAnsi="Times New Roman"/>
          <w:sz w:val="24"/>
          <w:szCs w:val="24"/>
        </w:rPr>
        <w:t>Кизнерского района</w:t>
      </w:r>
      <w:r w:rsidRPr="007958FB">
        <w:rPr>
          <w:rFonts w:ascii="Times New Roman" w:hAnsi="Times New Roman"/>
          <w:bCs/>
          <w:sz w:val="24"/>
          <w:szCs w:val="24"/>
        </w:rPr>
        <w:t xml:space="preserve">, либо лицо его замещающее. </w:t>
      </w:r>
    </w:p>
    <w:p w:rsidR="00525F38" w:rsidRPr="007958FB" w:rsidRDefault="00525F38" w:rsidP="00E44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3</w:t>
      </w:r>
      <w:r w:rsidRPr="007958FB">
        <w:rPr>
          <w:rFonts w:ascii="Times New Roman" w:hAnsi="Times New Roman"/>
          <w:bCs/>
          <w:sz w:val="24"/>
          <w:szCs w:val="24"/>
        </w:rPr>
        <w:t xml:space="preserve">2.  </w:t>
      </w:r>
      <w:r w:rsidRPr="007958FB">
        <w:rPr>
          <w:rFonts w:ascii="Times New Roman" w:hAnsi="Times New Roman"/>
          <w:sz w:val="24"/>
          <w:szCs w:val="24"/>
        </w:rPr>
        <w:t>Предмет жалобы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Заявитель может обратиться с жалобой в том числе в следующих случаях: </w:t>
      </w:r>
    </w:p>
    <w:p w:rsidR="00525F38" w:rsidRPr="007958FB" w:rsidRDefault="00525F38" w:rsidP="00E44BB7">
      <w:pPr>
        <w:pStyle w:val="Heading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32.</w:t>
      </w:r>
      <w:r w:rsidRPr="007958FB">
        <w:rPr>
          <w:rFonts w:ascii="Times New Roman" w:hAnsi="Times New Roman" w:cs="Times New Roman"/>
          <w:b w:val="0"/>
          <w:color w:val="auto"/>
        </w:rPr>
        <w:t xml:space="preserve">1. нарушение срока регистрации запроса о предоставлении муниципальной услуги, запроса, указанного в </w:t>
      </w:r>
      <w:hyperlink r:id="rId20" w:anchor="sub_1510#sub_1510" w:history="1">
        <w:r w:rsidRPr="007958FB">
          <w:rPr>
            <w:rStyle w:val="Hyperlink"/>
            <w:rFonts w:ascii="Times New Roman" w:hAnsi="Times New Roman"/>
            <w:b w:val="0"/>
            <w:color w:val="auto"/>
          </w:rPr>
          <w:t>статье 15.1</w:t>
        </w:r>
      </w:hyperlink>
      <w:r w:rsidRPr="007958FB">
        <w:rPr>
          <w:rFonts w:ascii="Times New Roman" w:hAnsi="Times New Roman" w:cs="Times New Roman"/>
          <w:b w:val="0"/>
          <w:color w:val="auto"/>
        </w:rPr>
        <w:t xml:space="preserve"> Федерального от 27 июля </w:t>
      </w:r>
      <w:smartTag w:uri="urn:schemas-microsoft-com:office:smarttags" w:element="metricconverter">
        <w:smartTagPr>
          <w:attr w:name="ProductID" w:val="2010 г"/>
        </w:smartTagPr>
        <w:r w:rsidRPr="007958FB">
          <w:rPr>
            <w:rFonts w:ascii="Times New Roman" w:hAnsi="Times New Roman" w:cs="Times New Roman"/>
            <w:b w:val="0"/>
            <w:color w:val="auto"/>
          </w:rPr>
          <w:t>2010 г</w:t>
        </w:r>
      </w:smartTag>
      <w:r w:rsidRPr="007958FB">
        <w:rPr>
          <w:rFonts w:ascii="Times New Roman" w:hAnsi="Times New Roman" w:cs="Times New Roman"/>
          <w:b w:val="0"/>
          <w:color w:val="auto"/>
        </w:rPr>
        <w:t>. № 210-ФЗ «Об организации предоставления государственных и муниципальных услуг» (далее-Федеральный закон № 210-ФЗ)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7958FB">
        <w:rPr>
          <w:rFonts w:ascii="Times New Roman" w:hAnsi="Times New Roman"/>
          <w:sz w:val="24"/>
          <w:szCs w:val="24"/>
        </w:rPr>
        <w:t xml:space="preserve">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anchor="sub_160013#sub_160013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 1.3 статьи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№210-ФЗ;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7958FB">
        <w:rPr>
          <w:rFonts w:ascii="Times New Roman" w:hAnsi="Times New Roman"/>
          <w:sz w:val="24"/>
          <w:szCs w:val="24"/>
        </w:rPr>
        <w:t>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7958FB">
        <w:rPr>
          <w:rFonts w:ascii="Times New Roman" w:hAnsi="Times New Roman"/>
          <w:sz w:val="24"/>
          <w:szCs w:val="24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7958FB">
        <w:rPr>
          <w:rFonts w:ascii="Times New Roman" w:hAnsi="Times New Roman"/>
          <w:sz w:val="24"/>
          <w:szCs w:val="24"/>
        </w:rPr>
        <w:t xml:space="preserve"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anchor="sub_160013#sub_160013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 1.3 статьи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№210-ФЗ;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7958FB">
        <w:rPr>
          <w:rFonts w:ascii="Times New Roman" w:hAnsi="Times New Roman"/>
          <w:sz w:val="24"/>
          <w:szCs w:val="24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7958FB">
        <w:rPr>
          <w:rFonts w:ascii="Times New Roman" w:hAnsi="Times New Roman"/>
          <w:sz w:val="24"/>
          <w:szCs w:val="24"/>
        </w:rPr>
        <w:t xml:space="preserve">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3" w:anchor="sub_16011#sub_16011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anchor="sub_160013#sub_160013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 1.3 статьи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№210-ФЗ;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7958FB">
        <w:rPr>
          <w:rFonts w:ascii="Times New Roman" w:hAnsi="Times New Roman"/>
          <w:sz w:val="24"/>
          <w:szCs w:val="24"/>
        </w:rPr>
        <w:t xml:space="preserve">8.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anchor="sub_160013#sub_160013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 1.3 статьи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№210-ФЗ;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7958FB">
        <w:rPr>
          <w:rFonts w:ascii="Times New Roman" w:hAnsi="Times New Roman"/>
          <w:sz w:val="24"/>
          <w:szCs w:val="24"/>
        </w:rPr>
        <w:t xml:space="preserve">9.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anchor="sub_7014#sub_7014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anchor="sub_160013#sub_160013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 1.3 статьи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№210-ФЗ.</w:t>
      </w:r>
    </w:p>
    <w:p w:rsidR="00525F38" w:rsidRPr="007958FB" w:rsidRDefault="00525F38" w:rsidP="00E44BB7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958FB">
        <w:rPr>
          <w:rFonts w:ascii="Times New Roman" w:hAnsi="Times New Roman"/>
          <w:sz w:val="24"/>
          <w:szCs w:val="24"/>
        </w:rPr>
        <w:t>3. Общие требования к порядку подачи и рассмотрения жалобы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7958FB">
        <w:rPr>
          <w:rFonts w:ascii="Times New Roman" w:hAnsi="Times New Roman"/>
          <w:sz w:val="24"/>
          <w:szCs w:val="24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8" w:anchor="sub_16011#sub_16011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7958FB">
        <w:rPr>
          <w:rFonts w:ascii="Times New Roman" w:hAnsi="Times New Roman"/>
          <w:sz w:val="24"/>
          <w:szCs w:val="24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9" w:anchor="sub_16011#sub_16011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7958FB">
        <w:rPr>
          <w:rFonts w:ascii="Times New Roman" w:hAnsi="Times New Roman"/>
          <w:sz w:val="24"/>
          <w:szCs w:val="24"/>
        </w:rPr>
        <w:t xml:space="preserve">3.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30" w:anchor="sub_1101#sub_1101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статьи 11.1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 и настоящей статьи не применяются.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33.4</w:t>
      </w:r>
      <w:r w:rsidRPr="007958FB">
        <w:rPr>
          <w:rFonts w:ascii="Times New Roman" w:hAnsi="Times New Roman"/>
          <w:sz w:val="24"/>
          <w:szCs w:val="24"/>
        </w:rPr>
        <w:t xml:space="preserve"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1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 2 статьи 6</w:t>
        </w:r>
      </w:hyperlink>
      <w:r w:rsidRPr="007958FB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</w:t>
      </w:r>
      <w:hyperlink r:id="rId32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антимонопольным законодательством</w:t>
        </w:r>
      </w:hyperlink>
      <w:r w:rsidRPr="007958FB">
        <w:rPr>
          <w:rFonts w:ascii="Times New Roman" w:hAnsi="Times New Roman"/>
          <w:sz w:val="24"/>
          <w:szCs w:val="24"/>
        </w:rPr>
        <w:t xml:space="preserve"> Российской Федерации, в антимонопольный орган.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33.5</w:t>
      </w:r>
      <w:r w:rsidRPr="007958FB">
        <w:rPr>
          <w:rFonts w:ascii="Times New Roman" w:hAnsi="Times New Roman"/>
          <w:sz w:val="24"/>
          <w:szCs w:val="24"/>
        </w:rPr>
        <w:t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7" w:name="sub_11025"/>
      <w:r>
        <w:rPr>
          <w:rFonts w:ascii="Times New Roman" w:hAnsi="Times New Roman"/>
          <w:sz w:val="24"/>
          <w:szCs w:val="24"/>
        </w:rPr>
        <w:t>33.6</w:t>
      </w:r>
      <w:r w:rsidRPr="007958FB">
        <w:rPr>
          <w:rFonts w:ascii="Times New Roman" w:hAnsi="Times New Roman"/>
          <w:sz w:val="24"/>
          <w:szCs w:val="24"/>
        </w:rPr>
        <w:t>. Жалоба должна содержать:</w:t>
      </w:r>
    </w:p>
    <w:bookmarkEnd w:id="7"/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3" w:anchor="sub_16011#sub_16011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sub_110252"/>
      <w:r w:rsidRPr="007958FB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8"/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anchor="sub_16011#sub_16011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№210-ФЗ, их работников;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7958FB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anchor="sub_16011#sub_16011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 1.1 статьи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33.7</w:t>
      </w:r>
      <w:r w:rsidRPr="007958FB">
        <w:rPr>
          <w:rFonts w:ascii="Times New Roman" w:hAnsi="Times New Roman"/>
          <w:sz w:val="24"/>
          <w:szCs w:val="24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6" w:anchor="sub_16011#sub_16011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33.8</w:t>
      </w:r>
      <w:r w:rsidRPr="007958FB">
        <w:rPr>
          <w:rFonts w:ascii="Times New Roman" w:hAnsi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9" w:name="sub_110271"/>
      <w:r w:rsidRPr="007958FB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" w:name="sub_110272"/>
      <w:bookmarkEnd w:id="9"/>
      <w:r w:rsidRPr="007958FB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1" w:name="sub_11028"/>
      <w:bookmarkEnd w:id="10"/>
      <w:r>
        <w:rPr>
          <w:rFonts w:ascii="Times New Roman" w:hAnsi="Times New Roman"/>
          <w:sz w:val="24"/>
          <w:szCs w:val="24"/>
        </w:rPr>
        <w:t>33.9</w:t>
      </w:r>
      <w:r w:rsidRPr="007958FB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37" w:anchor="sub_11027#sub_11027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части 7</w:t>
        </w:r>
      </w:hyperlink>
      <w:r w:rsidRPr="007958FB">
        <w:rPr>
          <w:rFonts w:ascii="Times New Roman" w:hAnsi="Times New Roman"/>
          <w:sz w:val="24"/>
          <w:szCs w:val="24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1"/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33.9</w:t>
      </w:r>
      <w:r w:rsidRPr="007958FB">
        <w:rPr>
          <w:rFonts w:ascii="Times New Roman" w:hAnsi="Times New Roman"/>
          <w:sz w:val="24"/>
          <w:szCs w:val="24"/>
        </w:rPr>
        <w:t xml:space="preserve">.1. В случае признания жалобы подлежащей удовлетворению в ответе заявителю, указанном в </w:t>
      </w:r>
      <w:hyperlink r:id="rId38" w:anchor="sub_11028#sub_11028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части 8</w:t>
        </w:r>
      </w:hyperlink>
      <w:r w:rsidRPr="007958FB">
        <w:rPr>
          <w:rFonts w:ascii="Times New Roman" w:hAnsi="Times New Roman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9" w:anchor="sub_16011#sub_16011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7958FB">
        <w:rPr>
          <w:rFonts w:ascii="Times New Roman" w:hAnsi="Times New Roman"/>
          <w:sz w:val="24"/>
          <w:szCs w:val="24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33.9</w:t>
      </w:r>
      <w:r w:rsidRPr="007958FB">
        <w:rPr>
          <w:rFonts w:ascii="Times New Roman" w:hAnsi="Times New Roman"/>
          <w:sz w:val="24"/>
          <w:szCs w:val="24"/>
        </w:rPr>
        <w:t xml:space="preserve">.2. В случае признания жалобы не подлежащей удовлетворению в ответе заявителю, указанном в </w:t>
      </w:r>
      <w:hyperlink r:id="rId40" w:anchor="sub_11028#sub_11028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части 8</w:t>
        </w:r>
      </w:hyperlink>
      <w:r w:rsidRPr="007958FB">
        <w:rPr>
          <w:rFonts w:ascii="Times New Roman" w:hAnsi="Times New Roman"/>
          <w:sz w:val="24"/>
          <w:szCs w:val="24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33.10</w:t>
      </w:r>
      <w:r w:rsidRPr="007958FB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41" w:anchor="sub_11021#sub_11021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частью 1</w:t>
        </w:r>
      </w:hyperlink>
      <w:r w:rsidRPr="007958FB">
        <w:rPr>
          <w:rFonts w:ascii="Times New Roman" w:hAnsi="Times New Roman"/>
          <w:sz w:val="24"/>
          <w:szCs w:val="24"/>
        </w:rPr>
        <w:t xml:space="preserve"> настоящей статьи, незамедлительно направляют имеющиеся материалы в органы прокуратуры.</w:t>
      </w:r>
    </w:p>
    <w:p w:rsidR="00525F38" w:rsidRPr="007958FB" w:rsidRDefault="00525F38" w:rsidP="00E44B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33.11</w:t>
      </w:r>
      <w:r w:rsidRPr="007958FB">
        <w:rPr>
          <w:rFonts w:ascii="Times New Roman" w:hAnsi="Times New Roman"/>
          <w:sz w:val="24"/>
          <w:szCs w:val="24"/>
        </w:rPr>
        <w:t xml:space="preserve">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42" w:history="1">
        <w:r w:rsidRPr="007958FB">
          <w:rPr>
            <w:rStyle w:val="Hyperlink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7958FB">
        <w:rPr>
          <w:rFonts w:ascii="Times New Roman" w:hAnsi="Times New Roman"/>
          <w:sz w:val="24"/>
          <w:szCs w:val="24"/>
        </w:rPr>
        <w:t xml:space="preserve"> от 2 мая 2006 года № 59-ФЗ «О порядке рассмотрения обращений граждан Российской Федерации».</w:t>
      </w:r>
    </w:p>
    <w:p w:rsidR="00525F38" w:rsidRPr="007958FB" w:rsidRDefault="00525F38" w:rsidP="004D0A2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sz w:val="24"/>
          <w:szCs w:val="24"/>
        </w:rPr>
      </w:pPr>
    </w:p>
    <w:p w:rsidR="00525F38" w:rsidRPr="007958FB" w:rsidRDefault="00525F3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25F38" w:rsidRDefault="00525F38">
      <w:pPr>
        <w:pStyle w:val="ConsPlusNormal"/>
        <w:jc w:val="right"/>
        <w:outlineLvl w:val="1"/>
        <w:rPr>
          <w:rFonts w:ascii="Times New Roman" w:hAnsi="Times New Roman"/>
          <w:sz w:val="28"/>
        </w:rPr>
        <w:sectPr w:rsidR="00525F38" w:rsidSect="004635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38" w:rsidRPr="0035251C" w:rsidRDefault="00525F3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Приложение 1</w:t>
      </w:r>
    </w:p>
    <w:p w:rsidR="00525F38" w:rsidRPr="0035251C" w:rsidRDefault="00525F3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25F38" w:rsidRPr="0035251C" w:rsidRDefault="00525F3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25F38" w:rsidRPr="0035251C" w:rsidRDefault="00525F3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"Присвоение квалификационных</w:t>
      </w:r>
    </w:p>
    <w:p w:rsidR="00525F38" w:rsidRPr="0035251C" w:rsidRDefault="00525F3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категорий спортивных судей"</w:t>
      </w:r>
    </w:p>
    <w:p w:rsidR="00525F38" w:rsidRPr="0035251C" w:rsidRDefault="00525F3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25F38" w:rsidRPr="00EA1C11" w:rsidRDefault="00525F38">
      <w:pPr>
        <w:pStyle w:val="ConsPlusNormal"/>
        <w:jc w:val="center"/>
        <w:rPr>
          <w:rFonts w:ascii="Times New Roman" w:hAnsi="Times New Roman"/>
          <w:sz w:val="28"/>
        </w:rPr>
      </w:pPr>
      <w:bookmarkStart w:id="12" w:name="P358"/>
      <w:bookmarkEnd w:id="12"/>
      <w:r w:rsidRPr="00EA1C11">
        <w:rPr>
          <w:rFonts w:ascii="Times New Roman" w:hAnsi="Times New Roman"/>
          <w:sz w:val="28"/>
        </w:rPr>
        <w:t>Представление к присвоению квалификационной категории</w:t>
      </w:r>
    </w:p>
    <w:p w:rsidR="00525F38" w:rsidRPr="00EA1C11" w:rsidRDefault="00525F38">
      <w:pPr>
        <w:pStyle w:val="ConsPlusNormal"/>
        <w:jc w:val="center"/>
        <w:rPr>
          <w:rFonts w:ascii="Times New Roman" w:hAnsi="Times New Roman"/>
          <w:sz w:val="28"/>
        </w:rPr>
      </w:pPr>
      <w:r w:rsidRPr="00EA1C11">
        <w:rPr>
          <w:rFonts w:ascii="Times New Roman" w:hAnsi="Times New Roman"/>
          <w:sz w:val="28"/>
        </w:rPr>
        <w:t>спортивного судьи</w:t>
      </w:r>
    </w:p>
    <w:p w:rsidR="00525F38" w:rsidRDefault="00525F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97"/>
        <w:gridCol w:w="454"/>
        <w:gridCol w:w="454"/>
        <w:gridCol w:w="2640"/>
        <w:gridCol w:w="850"/>
        <w:gridCol w:w="850"/>
        <w:gridCol w:w="850"/>
        <w:gridCol w:w="1644"/>
        <w:gridCol w:w="1644"/>
        <w:gridCol w:w="1701"/>
      </w:tblGrid>
      <w:tr w:rsidR="00525F38" w:rsidRPr="004E0951">
        <w:tc>
          <w:tcPr>
            <w:tcW w:w="2098" w:type="dxa"/>
            <w:vMerge w:val="restart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Дата поступления Представления и документов (число, месяц, год)</w:t>
            </w:r>
          </w:p>
        </w:tc>
        <w:tc>
          <w:tcPr>
            <w:tcW w:w="397" w:type="dxa"/>
            <w:vMerge w:val="restart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454" w:type="dxa"/>
            <w:vMerge w:val="restart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2640" w:type="dxa"/>
            <w:vMerge w:val="restart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 xml:space="preserve">Фото 3 x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544ED9">
                <w:rPr>
                  <w:rFonts w:cs="Calibri"/>
                  <w:szCs w:val="20"/>
                </w:rPr>
                <w:t>4 см</w:t>
              </w:r>
            </w:smartTag>
          </w:p>
        </w:tc>
        <w:tc>
          <w:tcPr>
            <w:tcW w:w="2550" w:type="dxa"/>
            <w:gridSpan w:val="3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644" w:type="dxa"/>
            <w:vMerge w:val="restart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Сроки проведения официального соревнования (с дд.мм.гг до дд.мм.гг)</w:t>
            </w:r>
          </w:p>
        </w:tc>
        <w:tc>
          <w:tcPr>
            <w:tcW w:w="1644" w:type="dxa"/>
            <w:vMerge w:val="restart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Наименование и статус официального соревнования</w:t>
            </w:r>
          </w:p>
        </w:tc>
        <w:tc>
          <w:tcPr>
            <w:tcW w:w="1701" w:type="dxa"/>
            <w:vMerge w:val="restart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Наименование должности спортивного судьи и оценка судейства</w:t>
            </w:r>
          </w:p>
        </w:tc>
      </w:tr>
      <w:tr w:rsidR="00525F38" w:rsidRPr="004E0951">
        <w:tc>
          <w:tcPr>
            <w:tcW w:w="2098" w:type="dxa"/>
            <w:vMerge/>
          </w:tcPr>
          <w:p w:rsidR="00525F38" w:rsidRPr="004E0951" w:rsidRDefault="00525F38"/>
        </w:tc>
        <w:tc>
          <w:tcPr>
            <w:tcW w:w="397" w:type="dxa"/>
            <w:vMerge/>
          </w:tcPr>
          <w:p w:rsidR="00525F38" w:rsidRPr="004E0951" w:rsidRDefault="00525F38"/>
        </w:tc>
        <w:tc>
          <w:tcPr>
            <w:tcW w:w="454" w:type="dxa"/>
            <w:vMerge/>
          </w:tcPr>
          <w:p w:rsidR="00525F38" w:rsidRPr="004E0951" w:rsidRDefault="00525F38"/>
        </w:tc>
        <w:tc>
          <w:tcPr>
            <w:tcW w:w="454" w:type="dxa"/>
            <w:vMerge/>
          </w:tcPr>
          <w:p w:rsidR="00525F38" w:rsidRPr="004E0951" w:rsidRDefault="00525F38"/>
        </w:tc>
        <w:tc>
          <w:tcPr>
            <w:tcW w:w="2640" w:type="dxa"/>
            <w:vMerge/>
          </w:tcPr>
          <w:p w:rsidR="00525F38" w:rsidRPr="004E0951" w:rsidRDefault="00525F38"/>
        </w:tc>
        <w:tc>
          <w:tcPr>
            <w:tcW w:w="2550" w:type="dxa"/>
            <w:gridSpan w:val="3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  <w:vMerge/>
          </w:tcPr>
          <w:p w:rsidR="00525F38" w:rsidRPr="004E0951" w:rsidRDefault="00525F38"/>
        </w:tc>
        <w:tc>
          <w:tcPr>
            <w:tcW w:w="1644" w:type="dxa"/>
            <w:vMerge/>
          </w:tcPr>
          <w:p w:rsidR="00525F38" w:rsidRPr="004E0951" w:rsidRDefault="00525F38"/>
        </w:tc>
        <w:tc>
          <w:tcPr>
            <w:tcW w:w="1701" w:type="dxa"/>
            <w:vMerge/>
          </w:tcPr>
          <w:p w:rsidR="00525F38" w:rsidRPr="004E0951" w:rsidRDefault="00525F38"/>
        </w:tc>
      </w:tr>
      <w:tr w:rsidR="00525F38" w:rsidRPr="004E0951">
        <w:tc>
          <w:tcPr>
            <w:tcW w:w="2098" w:type="dxa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Фамилия</w:t>
            </w:r>
          </w:p>
        </w:tc>
        <w:tc>
          <w:tcPr>
            <w:tcW w:w="1305" w:type="dxa"/>
            <w:gridSpan w:val="3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2640" w:type="dxa"/>
            <w:vMerge/>
          </w:tcPr>
          <w:p w:rsidR="00525F38" w:rsidRPr="004E0951" w:rsidRDefault="00525F38"/>
        </w:tc>
        <w:tc>
          <w:tcPr>
            <w:tcW w:w="2550" w:type="dxa"/>
            <w:gridSpan w:val="3"/>
            <w:vMerge w:val="restart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2098" w:type="dxa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Имя</w:t>
            </w:r>
          </w:p>
        </w:tc>
        <w:tc>
          <w:tcPr>
            <w:tcW w:w="1305" w:type="dxa"/>
            <w:gridSpan w:val="3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2640" w:type="dxa"/>
            <w:vMerge/>
          </w:tcPr>
          <w:p w:rsidR="00525F38" w:rsidRPr="004E0951" w:rsidRDefault="00525F38"/>
        </w:tc>
        <w:tc>
          <w:tcPr>
            <w:tcW w:w="2550" w:type="dxa"/>
            <w:gridSpan w:val="3"/>
            <w:vMerge/>
          </w:tcPr>
          <w:p w:rsidR="00525F38" w:rsidRPr="004E0951" w:rsidRDefault="00525F38"/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2098" w:type="dxa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Отчество (при наличии)</w:t>
            </w:r>
          </w:p>
        </w:tc>
        <w:tc>
          <w:tcPr>
            <w:tcW w:w="1305" w:type="dxa"/>
            <w:gridSpan w:val="3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2640" w:type="dxa"/>
            <w:vMerge/>
          </w:tcPr>
          <w:p w:rsidR="00525F38" w:rsidRPr="004E0951" w:rsidRDefault="00525F38"/>
        </w:tc>
        <w:tc>
          <w:tcPr>
            <w:tcW w:w="850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850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2098" w:type="dxa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Дата рождения (число, месяц, год)</w:t>
            </w:r>
          </w:p>
        </w:tc>
        <w:tc>
          <w:tcPr>
            <w:tcW w:w="39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45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2640" w:type="dxa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Наименование вида спорта</w:t>
            </w:r>
          </w:p>
        </w:tc>
        <w:tc>
          <w:tcPr>
            <w:tcW w:w="2550" w:type="dxa"/>
            <w:gridSpan w:val="3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2098" w:type="dxa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Субъект Российской Федерации</w:t>
            </w:r>
          </w:p>
        </w:tc>
        <w:tc>
          <w:tcPr>
            <w:tcW w:w="1305" w:type="dxa"/>
            <w:gridSpan w:val="3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2640" w:type="dxa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Номер-код вида спорта</w:t>
            </w:r>
          </w:p>
        </w:tc>
        <w:tc>
          <w:tcPr>
            <w:tcW w:w="2550" w:type="dxa"/>
            <w:gridSpan w:val="3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2098" w:type="dxa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Место работы (учебы), должность</w:t>
            </w:r>
          </w:p>
        </w:tc>
        <w:tc>
          <w:tcPr>
            <w:tcW w:w="1305" w:type="dxa"/>
            <w:gridSpan w:val="3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2640" w:type="dxa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Наименование и адрес (местонахождение) организации, осуществляющей учет судейской деятельности спортивного судьи</w:t>
            </w:r>
          </w:p>
        </w:tc>
        <w:tc>
          <w:tcPr>
            <w:tcW w:w="2550" w:type="dxa"/>
            <w:gridSpan w:val="3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2098" w:type="dxa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Образование</w:t>
            </w:r>
          </w:p>
        </w:tc>
        <w:tc>
          <w:tcPr>
            <w:tcW w:w="1305" w:type="dxa"/>
            <w:gridSpan w:val="3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2640" w:type="dxa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Спортивное звание (при наличии)</w:t>
            </w:r>
          </w:p>
        </w:tc>
        <w:tc>
          <w:tcPr>
            <w:tcW w:w="2550" w:type="dxa"/>
            <w:gridSpan w:val="3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</w:tbl>
    <w:p w:rsidR="00525F38" w:rsidRDefault="00525F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1587"/>
        <w:gridCol w:w="454"/>
        <w:gridCol w:w="340"/>
        <w:gridCol w:w="2268"/>
        <w:gridCol w:w="340"/>
        <w:gridCol w:w="567"/>
        <w:gridCol w:w="567"/>
        <w:gridCol w:w="567"/>
        <w:gridCol w:w="1191"/>
        <w:gridCol w:w="1644"/>
        <w:gridCol w:w="1650"/>
        <w:gridCol w:w="1701"/>
      </w:tblGrid>
      <w:tr w:rsidR="00525F38" w:rsidRPr="004E0951">
        <w:tc>
          <w:tcPr>
            <w:tcW w:w="5669" w:type="dxa"/>
            <w:gridSpan w:val="7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701" w:type="dxa"/>
            <w:gridSpan w:val="3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Дата (число, месяц, год)</w:t>
            </w:r>
          </w:p>
        </w:tc>
        <w:tc>
          <w:tcPr>
            <w:tcW w:w="1191" w:type="dxa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Оценка</w:t>
            </w: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50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5669" w:type="dxa"/>
            <w:gridSpan w:val="7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1</w:t>
            </w: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19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50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5669" w:type="dxa"/>
            <w:gridSpan w:val="7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2</w:t>
            </w: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19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50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5669" w:type="dxa"/>
            <w:gridSpan w:val="7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3</w:t>
            </w: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19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50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5669" w:type="dxa"/>
            <w:gridSpan w:val="7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4</w:t>
            </w: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19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50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5669" w:type="dxa"/>
            <w:gridSpan w:val="7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5</w:t>
            </w: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19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50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5669" w:type="dxa"/>
            <w:gridSpan w:val="7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6</w:t>
            </w: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56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19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44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650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5669" w:type="dxa"/>
            <w:gridSpan w:val="7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7887" w:type="dxa"/>
            <w:gridSpan w:val="7"/>
            <w:vMerge w:val="restart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</w:tr>
      <w:tr w:rsidR="00525F38" w:rsidRPr="004E0951">
        <w:tc>
          <w:tcPr>
            <w:tcW w:w="5669" w:type="dxa"/>
            <w:gridSpan w:val="7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7887" w:type="dxa"/>
            <w:gridSpan w:val="7"/>
            <w:vMerge/>
          </w:tcPr>
          <w:p w:rsidR="00525F38" w:rsidRPr="004E0951" w:rsidRDefault="00525F38"/>
        </w:tc>
      </w:tr>
      <w:tr w:rsidR="00525F38" w:rsidRPr="004E0951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bottom w:val="nil"/>
            </w:tcBorders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2381" w:type="dxa"/>
            <w:gridSpan w:val="3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2268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7887" w:type="dxa"/>
            <w:gridSpan w:val="7"/>
            <w:vMerge/>
            <w:tcBorders>
              <w:left w:val="single" w:sz="4" w:space="0" w:color="auto"/>
            </w:tcBorders>
          </w:tcPr>
          <w:p w:rsidR="00525F38" w:rsidRPr="004E0951" w:rsidRDefault="00525F38"/>
        </w:tc>
      </w:tr>
      <w:tr w:rsidR="00525F38" w:rsidRPr="004E0951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top w:val="nil"/>
            </w:tcBorders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2381" w:type="dxa"/>
            <w:gridSpan w:val="3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должность</w:t>
            </w:r>
          </w:p>
        </w:tc>
        <w:tc>
          <w:tcPr>
            <w:tcW w:w="340" w:type="dxa"/>
            <w:tcBorders>
              <w:top w:val="nil"/>
            </w:tcBorders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2268" w:type="dxa"/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фамилия, инициалы</w:t>
            </w: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525F38" w:rsidRPr="004E0951" w:rsidRDefault="00525F38"/>
        </w:tc>
        <w:tc>
          <w:tcPr>
            <w:tcW w:w="7887" w:type="dxa"/>
            <w:gridSpan w:val="7"/>
            <w:vMerge/>
            <w:tcBorders>
              <w:left w:val="single" w:sz="4" w:space="0" w:color="auto"/>
            </w:tcBorders>
          </w:tcPr>
          <w:p w:rsidR="00525F38" w:rsidRPr="004E0951" w:rsidRDefault="00525F38"/>
        </w:tc>
      </w:tr>
      <w:tr w:rsidR="00525F38" w:rsidRPr="004E0951">
        <w:tc>
          <w:tcPr>
            <w:tcW w:w="5669" w:type="dxa"/>
            <w:gridSpan w:val="7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Подпись</w:t>
            </w:r>
          </w:p>
        </w:tc>
        <w:tc>
          <w:tcPr>
            <w:tcW w:w="7887" w:type="dxa"/>
            <w:gridSpan w:val="7"/>
            <w:vMerge/>
          </w:tcPr>
          <w:p w:rsidR="00525F38" w:rsidRPr="004E0951" w:rsidRDefault="00525F38"/>
        </w:tc>
      </w:tr>
      <w:tr w:rsidR="00525F38" w:rsidRPr="004E0951">
        <w:tblPrEx>
          <w:tblBorders>
            <w:insideV w:val="none" w:sz="0" w:space="0" w:color="auto"/>
          </w:tblBorders>
        </w:tblPrEx>
        <w:tc>
          <w:tcPr>
            <w:tcW w:w="680" w:type="dxa"/>
            <w:gridSpan w:val="2"/>
            <w:tcBorders>
              <w:bottom w:val="nil"/>
            </w:tcBorders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Дата</w:t>
            </w:r>
          </w:p>
        </w:tc>
        <w:tc>
          <w:tcPr>
            <w:tcW w:w="158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3402" w:type="dxa"/>
            <w:gridSpan w:val="4"/>
            <w:vMerge w:val="restart"/>
            <w:tcBorders>
              <w:right w:val="single" w:sz="4" w:space="0" w:color="auto"/>
            </w:tcBorders>
          </w:tcPr>
          <w:p w:rsidR="00525F38" w:rsidRPr="00544ED9" w:rsidRDefault="00525F38">
            <w:pPr>
              <w:pStyle w:val="ConsPlusNormal"/>
              <w:jc w:val="center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(число, месяц, год)</w:t>
            </w:r>
          </w:p>
        </w:tc>
        <w:tc>
          <w:tcPr>
            <w:tcW w:w="7887" w:type="dxa"/>
            <w:gridSpan w:val="7"/>
            <w:vMerge/>
            <w:tcBorders>
              <w:left w:val="single" w:sz="4" w:space="0" w:color="auto"/>
            </w:tcBorders>
          </w:tcPr>
          <w:p w:rsidR="00525F38" w:rsidRPr="004E0951" w:rsidRDefault="00525F38"/>
        </w:tc>
      </w:tr>
      <w:tr w:rsidR="00525F38" w:rsidRPr="004E0951">
        <w:tblPrEx>
          <w:tblBorders>
            <w:insideV w:val="none" w:sz="0" w:space="0" w:color="auto"/>
          </w:tblBorders>
        </w:tblPrEx>
        <w:tc>
          <w:tcPr>
            <w:tcW w:w="680" w:type="dxa"/>
            <w:gridSpan w:val="2"/>
            <w:tcBorders>
              <w:top w:val="nil"/>
            </w:tcBorders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1587" w:type="dxa"/>
          </w:tcPr>
          <w:p w:rsidR="00525F38" w:rsidRPr="00544ED9" w:rsidRDefault="00525F38">
            <w:pPr>
              <w:pStyle w:val="ConsPlusNormal"/>
              <w:rPr>
                <w:rFonts w:cs="Calibri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right w:val="single" w:sz="4" w:space="0" w:color="auto"/>
            </w:tcBorders>
          </w:tcPr>
          <w:p w:rsidR="00525F38" w:rsidRPr="004E0951" w:rsidRDefault="00525F38"/>
        </w:tc>
        <w:tc>
          <w:tcPr>
            <w:tcW w:w="7887" w:type="dxa"/>
            <w:gridSpan w:val="7"/>
            <w:vMerge/>
            <w:tcBorders>
              <w:left w:val="single" w:sz="4" w:space="0" w:color="auto"/>
            </w:tcBorders>
          </w:tcPr>
          <w:p w:rsidR="00525F38" w:rsidRPr="004E0951" w:rsidRDefault="00525F38"/>
        </w:tc>
      </w:tr>
      <w:tr w:rsidR="00525F38" w:rsidRPr="004E0951">
        <w:tc>
          <w:tcPr>
            <w:tcW w:w="5669" w:type="dxa"/>
            <w:gridSpan w:val="7"/>
          </w:tcPr>
          <w:p w:rsidR="00525F38" w:rsidRPr="00544ED9" w:rsidRDefault="00525F38">
            <w:pPr>
              <w:pStyle w:val="ConsPlusNormal"/>
              <w:jc w:val="right"/>
              <w:rPr>
                <w:rFonts w:cs="Calibri"/>
                <w:szCs w:val="20"/>
              </w:rPr>
            </w:pPr>
            <w:r w:rsidRPr="00544ED9">
              <w:rPr>
                <w:rFonts w:cs="Calibri"/>
                <w:szCs w:val="20"/>
              </w:rPr>
              <w:t>М.П. (при наличии)</w:t>
            </w:r>
          </w:p>
        </w:tc>
        <w:tc>
          <w:tcPr>
            <w:tcW w:w="7887" w:type="dxa"/>
            <w:gridSpan w:val="7"/>
            <w:vMerge/>
          </w:tcPr>
          <w:p w:rsidR="00525F38" w:rsidRPr="004E0951" w:rsidRDefault="00525F38"/>
        </w:tc>
      </w:tr>
    </w:tbl>
    <w:p w:rsidR="00525F38" w:rsidRDefault="00525F38">
      <w:pPr>
        <w:sectPr w:rsidR="00525F38" w:rsidSect="00E44BB7">
          <w:pgSz w:w="16838" w:h="11905" w:orient="landscape"/>
          <w:pgMar w:top="719" w:right="1134" w:bottom="850" w:left="1134" w:header="0" w:footer="0" w:gutter="0"/>
          <w:cols w:space="720"/>
        </w:sectPr>
      </w:pPr>
    </w:p>
    <w:p w:rsidR="00525F38" w:rsidRPr="0035251C" w:rsidRDefault="00525F38" w:rsidP="00EA1C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Приложение 2</w:t>
      </w:r>
    </w:p>
    <w:p w:rsidR="00525F38" w:rsidRPr="0035251C" w:rsidRDefault="00525F38" w:rsidP="00EA1C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25F38" w:rsidRPr="0035251C" w:rsidRDefault="00525F38" w:rsidP="00EA1C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25F38" w:rsidRPr="0035251C" w:rsidRDefault="00525F38" w:rsidP="00EA1C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"Присвоение квалификационных</w:t>
      </w:r>
    </w:p>
    <w:p w:rsidR="00525F38" w:rsidRPr="0035251C" w:rsidRDefault="00525F38" w:rsidP="00EA1C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категорий спортивных судей"</w:t>
      </w:r>
    </w:p>
    <w:p w:rsidR="00525F38" w:rsidRPr="00EA1C11" w:rsidRDefault="00525F38" w:rsidP="00EA1C1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5F38" w:rsidRPr="00EA1C11" w:rsidRDefault="00525F38" w:rsidP="00EA1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05"/>
      <w:bookmarkEnd w:id="13"/>
      <w:r w:rsidRPr="00EA1C11">
        <w:rPr>
          <w:rFonts w:ascii="Times New Roman" w:hAnsi="Times New Roman" w:cs="Times New Roman"/>
          <w:sz w:val="28"/>
          <w:szCs w:val="28"/>
        </w:rPr>
        <w:t>БЛОК-СХЕМА</w:t>
      </w:r>
    </w:p>
    <w:p w:rsidR="00525F38" w:rsidRPr="00EA1C11" w:rsidRDefault="00525F38" w:rsidP="00EA1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C11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"ПРИСВОЕНИЕ</w:t>
      </w:r>
    </w:p>
    <w:p w:rsidR="00525F38" w:rsidRPr="00EA1C11" w:rsidRDefault="00525F38" w:rsidP="00EA1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C11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СУДЕЙ"</w:t>
      </w:r>
    </w:p>
    <w:p w:rsidR="00525F38" w:rsidRDefault="00525F38">
      <w:pPr>
        <w:pStyle w:val="ConsPlusNormal"/>
        <w:jc w:val="both"/>
      </w:pPr>
      <w:r>
        <w:rPr>
          <w:noProof/>
        </w:rPr>
        <w:pict>
          <v:rect id="Прямоугольник 1" o:spid="_x0000_s1026" style="position:absolute;left:0;text-align:left;margin-left:-.15pt;margin-top:12.8pt;width:463.7pt;height:36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" strokecolor="#4f81bd" strokeweight="2pt">
            <v:textbox>
              <w:txbxContent>
                <w:p w:rsidR="00525F38" w:rsidRPr="00381740" w:rsidRDefault="00525F38" w:rsidP="0038174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4" w:name="P27"/>
                  <w:bookmarkEnd w:id="14"/>
                  <w:r w:rsidRPr="00381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представляет документы дл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присвоения квалификационной </w:t>
                  </w:r>
                  <w:r w:rsidRPr="00381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 спортивного судьи</w:t>
                  </w:r>
                </w:p>
              </w:txbxContent>
            </v:textbox>
          </v:rect>
        </w:pict>
      </w: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222.3pt;margin-top:8.5pt;width:0;height:18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" strokecolor="#4579b8">
            <v:stroke endarrow="open"/>
          </v:shape>
        </w:pict>
      </w:r>
    </w:p>
    <w:p w:rsidR="00525F38" w:rsidRDefault="00525F38">
      <w:pPr>
        <w:pStyle w:val="ConsPlusNonformat"/>
        <w:jc w:val="both"/>
      </w:pPr>
      <w:r>
        <w:t xml:space="preserve">                                     </w:t>
      </w:r>
    </w:p>
    <w:p w:rsidR="00525F38" w:rsidRDefault="00525F38">
      <w:pPr>
        <w:pStyle w:val="ConsPlusNonformat"/>
        <w:jc w:val="both"/>
      </w:pPr>
      <w:r>
        <w:rPr>
          <w:noProof/>
        </w:rPr>
        <w:pict>
          <v:rect id="Прямоугольник 2" o:spid="_x0000_s1028" style="position:absolute;left:0;text-align:left;margin-left:-.15pt;margin-top:2.6pt;width:463.7pt;height:72.5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" strokecolor="#4f81bd" strokeweight="2pt">
            <v:textbox>
              <w:txbxContent>
                <w:p w:rsidR="00525F38" w:rsidRPr="00381740" w:rsidRDefault="00525F38" w:rsidP="0038174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должностным лицом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 физической культуре и спорту</w:t>
                  </w:r>
                  <w:r w:rsidRPr="00381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ответственным за прием и регистрацию документов (далее - 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 физической культуре и спорту</w:t>
                  </w:r>
                  <w:r w:rsidRPr="00381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    комплектности документов                         </w:t>
                  </w:r>
                </w:p>
              </w:txbxContent>
            </v:textbox>
          </v:rect>
        </w:pict>
      </w: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 w:rsidP="00381740">
      <w:pPr>
        <w:pStyle w:val="ConsPlusNonformat"/>
        <w:tabs>
          <w:tab w:val="center" w:pos="4677"/>
        </w:tabs>
      </w:pPr>
      <w:r>
        <w:t xml:space="preserve">     </w:t>
      </w:r>
    </w:p>
    <w:p w:rsidR="00525F38" w:rsidRDefault="00525F38">
      <w:pPr>
        <w:pStyle w:val="ConsPlusNonformat"/>
        <w:jc w:val="both"/>
      </w:pPr>
      <w:r>
        <w:t xml:space="preserve">              </w:t>
      </w:r>
    </w:p>
    <w:p w:rsidR="00525F38" w:rsidRDefault="00525F38">
      <w:pPr>
        <w:pStyle w:val="ConsPlusNonformat"/>
        <w:jc w:val="both"/>
      </w:pPr>
      <w:r>
        <w:rPr>
          <w:noProof/>
        </w:rPr>
        <w:pict>
          <v:rect id="Прямоугольник 4" o:spid="_x0000_s1029" style="position:absolute;left:0;text-align:left;margin-left:31pt;margin-top:4.9pt;width:399.75pt;height:35.4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" strokecolor="#4f81bd" strokeweight="2pt">
            <v:textbox>
              <w:txbxContent>
                <w:p w:rsidR="00525F38" w:rsidRPr="00381740" w:rsidRDefault="00525F38" w:rsidP="0038174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 представлены в соответствии </w:t>
                  </w:r>
                  <w:r w:rsidRPr="00381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требованиями Административного регламента</w:t>
                  </w:r>
                </w:p>
              </w:txbxContent>
            </v:textbox>
          </v:rect>
        </w:pict>
      </w: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  <w:r>
        <w:rPr>
          <w:noProof/>
        </w:rPr>
        <w:pict>
          <v:shape id="Прямая со стрелкой 9" o:spid="_x0000_s1030" type="#_x0000_t32" style="position:absolute;left:0;text-align:left;margin-left:335.65pt;margin-top:6.4pt;width:0;height:23.6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" strokecolor="#4579b8">
            <v:stroke endarrow="open"/>
          </v:shape>
        </w:pict>
      </w:r>
      <w:r>
        <w:rPr>
          <w:noProof/>
        </w:rPr>
        <w:pict>
          <v:shape id="Прямая со стрелкой 8" o:spid="_x0000_s1031" type="#_x0000_t32" style="position:absolute;left:0;text-align:left;margin-left:99.8pt;margin-top:6.4pt;width:0;height:23.6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" strokecolor="#4579b8">
            <v:stroke endarrow="open"/>
          </v:shape>
        </w:pict>
      </w: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  <w:r>
        <w:rPr>
          <w:noProof/>
        </w:rPr>
        <w:pict>
          <v:rect id="Прямоугольник 5" o:spid="_x0000_s1032" style="position:absolute;left:0;text-align:left;margin-left:-.2pt;margin-top:7.35pt;width:213.85pt;height:79.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" strokecolor="#4f81bd" strokeweight="2pt">
            <v:textbox>
              <w:txbxContent>
                <w:p w:rsidR="00525F38" w:rsidRDefault="00525F38" w:rsidP="00381740">
                  <w:pPr>
                    <w:spacing w:after="0" w:line="240" w:lineRule="auto"/>
                    <w:jc w:val="center"/>
                  </w:pPr>
                  <w:r w:rsidRPr="0038174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/>
                      <w:sz w:val="24"/>
                      <w:szCs w:val="24"/>
                    </w:rPr>
                    <w:t>а по физической культуре и спорту</w:t>
                  </w:r>
                  <w:r w:rsidRPr="0009559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81740">
                    <w:rPr>
                      <w:rFonts w:ascii="Times New Roman" w:hAnsi="Times New Roman"/>
                      <w:sz w:val="24"/>
                      <w:szCs w:val="24"/>
                    </w:rPr>
                    <w:t>отказывает в приеме</w:t>
                  </w:r>
                  <w:r>
                    <w:t xml:space="preserve"> </w:t>
                  </w:r>
                  <w:r w:rsidRPr="00381740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3" style="position:absolute;left:0;text-align:left;margin-left:227.65pt;margin-top:7.35pt;width:235.85pt;height:79.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" strokecolor="#4f81bd" strokeweight="2pt">
            <v:textbox>
              <w:txbxContent>
                <w:p w:rsidR="00525F38" w:rsidRPr="00381740" w:rsidRDefault="00525F38" w:rsidP="003817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174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/>
                      <w:sz w:val="24"/>
                      <w:szCs w:val="24"/>
                    </w:rPr>
                    <w:t>а по физической культуре и спорту</w:t>
                  </w:r>
                  <w:r w:rsidRPr="0009559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8174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регистрирует документы, направляет на рассмотрение начальнику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/>
                      <w:sz w:val="24"/>
                      <w:szCs w:val="24"/>
                    </w:rPr>
                    <w:t>а по физической культуре и спорту</w:t>
                  </w:r>
                </w:p>
              </w:txbxContent>
            </v:textbox>
          </v:rect>
        </w:pict>
      </w: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 w:rsidP="00381740">
      <w:pPr>
        <w:pStyle w:val="ConsPlusNonformat"/>
        <w:jc w:val="both"/>
      </w:pPr>
      <w:r>
        <w:t xml:space="preserve"> </w:t>
      </w:r>
    </w:p>
    <w:p w:rsidR="00525F38" w:rsidRDefault="00525F38" w:rsidP="00B4049A">
      <w:pPr>
        <w:pStyle w:val="ConsPlusNonformat"/>
        <w:ind w:left="2832" w:firstLine="708"/>
        <w:jc w:val="center"/>
      </w:pPr>
      <w:r>
        <w:rPr>
          <w:noProof/>
        </w:rPr>
        <w:pict>
          <v:line id="Прямая соединительная линия 12" o:spid="_x0000_s1034" style="position:absolute;left:0;text-align:left;z-index:251654144;visibility:visible" from="99.8pt,7.6pt" to="99.8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" strokecolor="#4579b8"/>
        </w:pict>
      </w:r>
      <w:r>
        <w:rPr>
          <w:noProof/>
        </w:rPr>
        <w:pict>
          <v:shape id="Прямая со стрелкой 11" o:spid="_x0000_s1035" type="#_x0000_t32" style="position:absolute;left:0;text-align:left;margin-left:335.65pt;margin-top:7.6pt;width:0;height:24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" strokecolor="#4579b8">
            <v:stroke endarrow="open"/>
          </v:shape>
        </w:pict>
      </w:r>
    </w:p>
    <w:p w:rsidR="00525F38" w:rsidRDefault="00525F38" w:rsidP="00B4049A">
      <w:pPr>
        <w:pStyle w:val="ConsPlusNonformat"/>
        <w:ind w:left="2832" w:firstLine="708"/>
        <w:jc w:val="center"/>
      </w:pPr>
    </w:p>
    <w:p w:rsidR="00525F38" w:rsidRDefault="00525F38" w:rsidP="00B4049A">
      <w:pPr>
        <w:pStyle w:val="ConsPlusNonformat"/>
        <w:ind w:left="2832" w:firstLine="708"/>
        <w:jc w:val="center"/>
      </w:pPr>
      <w:r>
        <w:rPr>
          <w:noProof/>
        </w:rPr>
        <w:pict>
          <v:rect id="Прямоугольник 10" o:spid="_x0000_s1036" style="position:absolute;left:0;text-align:left;margin-left:135.25pt;margin-top:9.7pt;width:328.25pt;height:121.9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" strokecolor="#4f81bd" strokeweight="2pt">
            <v:textbox>
              <w:txbxContent>
                <w:p w:rsidR="00525F38" w:rsidRPr="00810698" w:rsidRDefault="00525F38" w:rsidP="008106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 физической культуре и спорту</w:t>
                  </w:r>
                  <w:r w:rsidRPr="0081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рассматривает зарегистрированные документы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81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направляет их должностному лицу на проверку и подготовку  проекта приказа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 физической культуре и спорту</w:t>
                  </w:r>
                  <w:r w:rsidRPr="0081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 присвоении квалификационной</w:t>
                  </w:r>
                </w:p>
                <w:p w:rsidR="00525F38" w:rsidRPr="00810698" w:rsidRDefault="00525F38" w:rsidP="008106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 спортивного судьи или письма (уведомления) об отказе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присвоении квалификационной категории спортивного судьи</w:t>
                  </w:r>
                </w:p>
              </w:txbxContent>
            </v:textbox>
          </v:rect>
        </w:pict>
      </w:r>
    </w:p>
    <w:p w:rsidR="00525F38" w:rsidRDefault="00525F38" w:rsidP="00B4049A">
      <w:pPr>
        <w:pStyle w:val="ConsPlusNonformat"/>
        <w:ind w:left="2832" w:firstLine="708"/>
        <w:jc w:val="center"/>
      </w:pPr>
    </w:p>
    <w:p w:rsidR="00525F38" w:rsidRDefault="00525F38" w:rsidP="00B4049A">
      <w:pPr>
        <w:pStyle w:val="ConsPlusNonformat"/>
        <w:ind w:left="2832" w:firstLine="708"/>
        <w:jc w:val="center"/>
      </w:pPr>
    </w:p>
    <w:p w:rsidR="00525F38" w:rsidRDefault="00525F38" w:rsidP="00B4049A">
      <w:pPr>
        <w:pStyle w:val="ConsPlusNonformat"/>
        <w:ind w:left="2832" w:firstLine="708"/>
        <w:jc w:val="center"/>
      </w:pPr>
    </w:p>
    <w:p w:rsidR="00525F38" w:rsidRDefault="00525F38" w:rsidP="00B4049A">
      <w:pPr>
        <w:pStyle w:val="ConsPlusNonformat"/>
        <w:ind w:left="2832" w:firstLine="708"/>
        <w:jc w:val="center"/>
      </w:pPr>
    </w:p>
    <w:p w:rsidR="00525F38" w:rsidRDefault="00525F38" w:rsidP="00B4049A">
      <w:pPr>
        <w:pStyle w:val="ConsPlusNonformat"/>
        <w:ind w:left="2832" w:firstLine="708"/>
        <w:jc w:val="center"/>
      </w:pPr>
    </w:p>
    <w:p w:rsidR="00525F38" w:rsidRDefault="00525F38" w:rsidP="00B4049A">
      <w:pPr>
        <w:pStyle w:val="ConsPlusNonformat"/>
        <w:ind w:left="2832" w:firstLine="708"/>
        <w:jc w:val="center"/>
      </w:pPr>
      <w:r>
        <w:rPr>
          <w:noProof/>
        </w:rPr>
        <w:pict>
          <v:shape id="Прямая со стрелкой 13" o:spid="_x0000_s1037" type="#_x0000_t32" style="position:absolute;left:0;text-align:left;margin-left:99.8pt;margin-top:9.9pt;width:35.4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" strokecolor="#4579b8">
            <v:stroke endarrow="open"/>
          </v:shape>
        </w:pict>
      </w:r>
    </w:p>
    <w:p w:rsidR="00525F38" w:rsidRDefault="00525F38" w:rsidP="00B4049A">
      <w:pPr>
        <w:pStyle w:val="ConsPlusNonformat"/>
        <w:ind w:left="2832" w:firstLine="708"/>
        <w:jc w:val="center"/>
      </w:pPr>
    </w:p>
    <w:p w:rsidR="00525F38" w:rsidRDefault="00525F38" w:rsidP="00B4049A">
      <w:pPr>
        <w:pStyle w:val="ConsPlusNonformat"/>
        <w:ind w:left="2832" w:firstLine="708"/>
        <w:jc w:val="center"/>
      </w:pPr>
    </w:p>
    <w:p w:rsidR="00525F38" w:rsidRDefault="00525F38" w:rsidP="00B4049A">
      <w:pPr>
        <w:pStyle w:val="ConsPlusNonformat"/>
        <w:ind w:left="2832" w:firstLine="708"/>
        <w:jc w:val="center"/>
      </w:pPr>
    </w:p>
    <w:p w:rsidR="00525F38" w:rsidRDefault="00525F38" w:rsidP="00B4049A">
      <w:pPr>
        <w:pStyle w:val="ConsPlusNonformat"/>
        <w:ind w:left="2832" w:firstLine="708"/>
        <w:jc w:val="center"/>
      </w:pPr>
    </w:p>
    <w:p w:rsidR="00525F38" w:rsidRDefault="00525F38" w:rsidP="00B4049A">
      <w:pPr>
        <w:pStyle w:val="ConsPlusNonformat"/>
        <w:ind w:left="2832" w:firstLine="708"/>
        <w:jc w:val="center"/>
      </w:pPr>
      <w:r>
        <w:rPr>
          <w:noProof/>
        </w:rPr>
        <w:pict>
          <v:shape id="Прямая со стрелкой 15" o:spid="_x0000_s1038" type="#_x0000_t32" style="position:absolute;left:0;text-align:left;margin-left:300.2pt;margin-top:7pt;width:0;height:1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" strokecolor="#4579b8">
            <v:stroke endarrow="open"/>
          </v:shape>
        </w:pict>
      </w:r>
    </w:p>
    <w:p w:rsidR="00525F38" w:rsidRDefault="00525F38">
      <w:pPr>
        <w:pStyle w:val="ConsPlusNonformat"/>
        <w:jc w:val="both"/>
      </w:pPr>
      <w:r>
        <w:t xml:space="preserve">          </w:t>
      </w:r>
    </w:p>
    <w:p w:rsidR="00525F38" w:rsidRDefault="00525F38">
      <w:pPr>
        <w:pStyle w:val="ConsPlusNonformat"/>
        <w:jc w:val="both"/>
      </w:pPr>
      <w:r>
        <w:rPr>
          <w:noProof/>
        </w:rPr>
        <w:pict>
          <v:rect id="Прямоугольник 14" o:spid="_x0000_s1039" style="position:absolute;left:0;text-align:left;margin-left:135.25pt;margin-top:2.1pt;width:328.3pt;height:106.9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" strokecolor="#4f81bd" strokeweight="2pt">
            <v:textbox>
              <w:txbxContent>
                <w:p w:rsidR="00525F38" w:rsidRPr="00810698" w:rsidRDefault="00525F38" w:rsidP="008106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 физической культуре и спорту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проверку соответствия</w:t>
                  </w:r>
                </w:p>
                <w:p w:rsidR="00525F38" w:rsidRPr="00810698" w:rsidRDefault="00525F38" w:rsidP="008106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показателей, содержащихся в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едставлении </w:t>
                  </w:r>
                  <w:r w:rsidRPr="0081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квалификационным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требованиям, предъявляемым для присвоения квалификационной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 спортивного судьи по виду спорта, устанавливаемым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Министерством спорта РФ</w:t>
                  </w:r>
                </w:p>
                <w:p w:rsidR="00525F38" w:rsidRDefault="00525F38" w:rsidP="00810698">
                  <w:pPr>
                    <w:jc w:val="center"/>
                  </w:pPr>
                </w:p>
              </w:txbxContent>
            </v:textbox>
          </v:rect>
        </w:pict>
      </w: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  <w:r>
        <w:rPr>
          <w:noProof/>
        </w:rPr>
        <w:pict>
          <v:line id="Прямая соединительная линия 18" o:spid="_x0000_s1040" style="position:absolute;left:0;text-align:left;z-index:251660288;visibility:visible" from="300.2pt,10.3pt" to="300.2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" strokecolor="#4579b8"/>
        </w:pict>
      </w:r>
    </w:p>
    <w:p w:rsidR="00525F38" w:rsidRDefault="00525F38" w:rsidP="00810698">
      <w:pPr>
        <w:pStyle w:val="ConsPlusNonformat"/>
        <w:jc w:val="both"/>
      </w:pPr>
      <w:r>
        <w:rPr>
          <w:noProof/>
        </w:rPr>
        <w:pict>
          <v:rect id="Прямоугольник 21" o:spid="_x0000_s1041" style="position:absolute;left:0;text-align:left;margin-left:-2.3pt;margin-top:-18pt;width:125.2pt;height:179.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" strokecolor="#4f81bd" strokeweight="2pt">
            <v:textbox>
              <w:txbxContent>
                <w:p w:rsidR="00525F38" w:rsidRDefault="00525F38" w:rsidP="00B173FB">
                  <w:pPr>
                    <w:spacing w:after="0" w:line="240" w:lineRule="auto"/>
                    <w:jc w:val="center"/>
                  </w:pPr>
                  <w:r w:rsidRPr="00B3560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/>
                      <w:sz w:val="24"/>
                      <w:szCs w:val="24"/>
                    </w:rPr>
                    <w:t>а по физической культуре и спорту</w:t>
                  </w:r>
                  <w:r w:rsidRPr="00B3560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готовит проект письма об отказе в присвоении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квалификационной категории</w:t>
                  </w:r>
                  <w:r w:rsidRPr="00B3560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направляет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подпись начальнику сектор</w:t>
                  </w:r>
                  <w:r w:rsidRPr="00B173FB">
                    <w:rPr>
                      <w:rFonts w:ascii="Times New Roman" w:hAnsi="Times New Roman"/>
                      <w:sz w:val="24"/>
                      <w:szCs w:val="24"/>
                    </w:rPr>
                    <w:t>а по физической культуре и спорту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9" o:spid="_x0000_s1042" type="#_x0000_t32" style="position:absolute;left:0;text-align:left;margin-left:300.75pt;margin-top:-42.2pt;width:.55pt;height:2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" strokecolor="#4579b8">
            <v:stroke endarrow="open"/>
          </v:shape>
        </w:pict>
      </w:r>
      <w:r>
        <w:rPr>
          <w:noProof/>
        </w:rPr>
        <w:pict>
          <v:rect id="Прямоугольник 17" o:spid="_x0000_s1043" style="position:absolute;left:0;text-align:left;margin-left:138.45pt;margin-top:-18pt;width:320.8pt;height:55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" strokecolor="#4f81bd" strokeweight="2pt">
            <v:textbox>
              <w:txbxContent>
                <w:p w:rsidR="00525F38" w:rsidRPr="00F06D81" w:rsidRDefault="00525F38" w:rsidP="00F06D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D81">
                    <w:rPr>
                      <w:rFonts w:ascii="Times New Roman" w:hAnsi="Times New Roman"/>
                      <w:sz w:val="24"/>
                      <w:szCs w:val="24"/>
                    </w:rPr>
                    <w:t>Требования, нормы и условия для присвоения квалификационной категории спортивного судьи соответствуют</w:t>
                  </w:r>
                </w:p>
              </w:txbxContent>
            </v:textbox>
          </v:rect>
        </w:pict>
      </w:r>
      <w:r>
        <w:t xml:space="preserve">          </w:t>
      </w:r>
    </w:p>
    <w:p w:rsidR="00525F38" w:rsidRDefault="00525F38" w:rsidP="00810698">
      <w:pPr>
        <w:pStyle w:val="ConsPlusNonformat"/>
        <w:jc w:val="both"/>
      </w:pPr>
    </w:p>
    <w:p w:rsidR="00525F38" w:rsidRDefault="00525F38" w:rsidP="00810698">
      <w:pPr>
        <w:pStyle w:val="ConsPlusNonformat"/>
        <w:jc w:val="both"/>
      </w:pPr>
    </w:p>
    <w:p w:rsidR="00525F38" w:rsidRDefault="00525F38" w:rsidP="00810698">
      <w:pPr>
        <w:pStyle w:val="ConsPlusNonformat"/>
        <w:jc w:val="both"/>
      </w:pPr>
      <w:r>
        <w:rPr>
          <w:noProof/>
        </w:rPr>
        <w:pict>
          <v:shape id="Прямая со стрелкой 20" o:spid="_x0000_s1044" type="#_x0000_t32" style="position:absolute;left:0;text-align:left;margin-left:301.25pt;margin-top:3.3pt;width:0;height:23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" strokecolor="#4579b8">
            <v:stroke endarrow="open"/>
          </v:shape>
        </w:pict>
      </w:r>
    </w:p>
    <w:p w:rsidR="00525F38" w:rsidRDefault="00525F38" w:rsidP="00810698">
      <w:pPr>
        <w:pStyle w:val="ConsPlusNonformat"/>
        <w:jc w:val="both"/>
      </w:pPr>
    </w:p>
    <w:p w:rsidR="00525F38" w:rsidRDefault="00525F38" w:rsidP="00810698">
      <w:pPr>
        <w:pStyle w:val="ConsPlusNonformat"/>
        <w:jc w:val="both"/>
      </w:pPr>
      <w:r>
        <w:rPr>
          <w:noProof/>
        </w:rPr>
        <w:pict>
          <v:rect id="Прямоугольник 16" o:spid="_x0000_s1045" style="position:absolute;left:0;text-align:left;margin-left:138.45pt;margin-top:4.3pt;width:325.05pt;height:81.6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" strokecolor="#4f81bd" strokeweight="2pt">
            <v:textbox>
              <w:txbxContent>
                <w:p w:rsidR="00525F38" w:rsidRPr="00F06D81" w:rsidRDefault="00525F38" w:rsidP="00F06D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D8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/>
                      <w:sz w:val="24"/>
                      <w:szCs w:val="24"/>
                    </w:rPr>
                    <w:t>а по физической культуре и спорту</w:t>
                  </w:r>
                  <w:r w:rsidRPr="00F06D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готовит проект письма в присвоении квалификационной категории спортивного судьи и направляет на подпись начальнику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/>
                      <w:sz w:val="24"/>
                      <w:szCs w:val="24"/>
                    </w:rPr>
                    <w:t>а по физической культуре и спорту</w:t>
                  </w:r>
                </w:p>
              </w:txbxContent>
            </v:textbox>
          </v:rect>
        </w:pict>
      </w:r>
    </w:p>
    <w:p w:rsidR="00525F38" w:rsidRDefault="00525F38" w:rsidP="00810698">
      <w:pPr>
        <w:pStyle w:val="ConsPlusNonformat"/>
        <w:jc w:val="both"/>
      </w:pPr>
      <w:r>
        <w:t xml:space="preserve">          </w:t>
      </w: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  <w:r>
        <w:rPr>
          <w:noProof/>
        </w:rPr>
        <w:pict>
          <v:shape id="Прямая со стрелкой 23" o:spid="_x0000_s1046" type="#_x0000_t32" style="position:absolute;left:0;text-align:left;margin-left:301.3pt;margin-top:6.65pt;width:0;height:22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" strokecolor="#4579b8">
            <v:stroke endarrow="open"/>
          </v:shape>
        </w:pict>
      </w:r>
    </w:p>
    <w:p w:rsidR="00525F38" w:rsidRDefault="00525F38">
      <w:pPr>
        <w:pStyle w:val="ConsPlusNonformat"/>
        <w:jc w:val="both"/>
      </w:pPr>
      <w:r>
        <w:t xml:space="preserve">                                  </w:t>
      </w:r>
    </w:p>
    <w:p w:rsidR="00525F38" w:rsidRDefault="00525F38">
      <w:pPr>
        <w:pStyle w:val="ConsPlusNonformat"/>
        <w:jc w:val="both"/>
      </w:pPr>
      <w:r>
        <w:rPr>
          <w:noProof/>
        </w:rPr>
        <w:pict>
          <v:line id="Прямая соединительная линия 25" o:spid="_x0000_s1047" style="position:absolute;left:0;text-align:left;z-index:251667456;visibility:visible" from="57.9pt,2.85pt" to="58.9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" strokecolor="#4579b8"/>
        </w:pict>
      </w:r>
      <w:r>
        <w:rPr>
          <w:noProof/>
        </w:rPr>
        <w:pict>
          <v:rect id="Прямоугольник 22" o:spid="_x0000_s1048" style="position:absolute;left:0;text-align:left;margin-left:138.45pt;margin-top:6.6pt;width:325.05pt;height:9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" strokecolor="#4f81bd" strokeweight="2pt">
            <v:textbox>
              <w:txbxContent>
                <w:p w:rsidR="00525F38" w:rsidRPr="00F06D81" w:rsidRDefault="00525F38" w:rsidP="00F06D8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06D81">
                    <w:rPr>
                      <w:rFonts w:ascii="Times New Roman" w:hAnsi="Times New Roman" w:cs="Times New Roman"/>
                      <w:sz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 физической культуре и спорту</w:t>
                  </w:r>
                  <w:r w:rsidRPr="0009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06D81">
                    <w:rPr>
                      <w:rFonts w:ascii="Times New Roman" w:hAnsi="Times New Roman" w:cs="Times New Roman"/>
                      <w:sz w:val="24"/>
                    </w:rPr>
                    <w:t xml:space="preserve">готовит проект приказа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 физической культуре и спорту</w:t>
                  </w:r>
                  <w:r w:rsidRPr="00F06D81">
                    <w:rPr>
                      <w:rFonts w:ascii="Times New Roman" w:hAnsi="Times New Roman" w:cs="Times New Roman"/>
                      <w:sz w:val="24"/>
                    </w:rPr>
                    <w:t xml:space="preserve">   о присвоении квалификационной категории спортивного судьи и направляет на подпись начальнику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 физической культуре и спорту</w:t>
                  </w:r>
                </w:p>
                <w:p w:rsidR="00525F38" w:rsidRDefault="00525F38" w:rsidP="00F06D81">
                  <w:pPr>
                    <w:jc w:val="center"/>
                  </w:pPr>
                </w:p>
              </w:txbxContent>
            </v:textbox>
          </v:rect>
        </w:pict>
      </w: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  <w:r>
        <w:rPr>
          <w:noProof/>
        </w:rPr>
        <w:pict>
          <v:shape id="Прямая со стрелкой 27" o:spid="_x0000_s1049" type="#_x0000_t32" style="position:absolute;left:0;text-align:left;margin-left:301.3pt;margin-top:6.8pt;width:0;height:18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" strokecolor="#4579b8">
            <v:stroke endarrow="open"/>
          </v:shape>
        </w:pict>
      </w: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  <w:r>
        <w:rPr>
          <w:noProof/>
        </w:rPr>
        <w:pict>
          <v:rect id="Прямоугольник 24" o:spid="_x0000_s1050" style="position:absolute;left:0;text-align:left;margin-left:138.45pt;margin-top:2.4pt;width:325.05pt;height:78.9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" strokecolor="#4f81bd" strokeweight="2pt">
            <v:textbox>
              <w:txbxContent>
                <w:p w:rsidR="00525F38" w:rsidRPr="00154260" w:rsidRDefault="00525F38" w:rsidP="001542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 физической культуре и спорту</w:t>
                  </w:r>
                  <w:r w:rsidRPr="00154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рассматривает и подписывает приказ о присвоении квалификационной категории спортивного</w:t>
                  </w:r>
                </w:p>
                <w:p w:rsidR="00525F38" w:rsidRPr="00154260" w:rsidRDefault="00525F38" w:rsidP="001542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судьи либо письмо (уведомление)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4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присвоении квалификационной категории спортивного судьи</w:t>
                  </w:r>
                </w:p>
                <w:p w:rsidR="00525F38" w:rsidRDefault="00525F38" w:rsidP="00154260">
                  <w:pPr>
                    <w:jc w:val="center"/>
                  </w:pPr>
                </w:p>
              </w:txbxContent>
            </v:textbox>
          </v:rect>
        </w:pict>
      </w: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  <w:r>
        <w:rPr>
          <w:noProof/>
        </w:rPr>
        <w:pict>
          <v:shape id="Прямая со стрелкой 26" o:spid="_x0000_s1051" type="#_x0000_t32" style="position:absolute;left:0;text-align:left;margin-left:58.95pt;margin-top:3.35pt;width:79.5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" strokecolor="#4579b8">
            <v:stroke endarrow="open"/>
          </v:shape>
        </w:pict>
      </w: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  <w:r>
        <w:rPr>
          <w:noProof/>
        </w:rPr>
        <w:pict>
          <v:shape id="Прямая со стрелкой 29" o:spid="_x0000_s1052" type="#_x0000_t32" style="position:absolute;left:0;text-align:left;margin-left:301.3pt;margin-top:2.1pt;width:0;height:21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" strokecolor="#4579b8">
            <v:stroke endarrow="open"/>
          </v:shape>
        </w:pict>
      </w:r>
    </w:p>
    <w:p w:rsidR="00525F38" w:rsidRDefault="00525F38">
      <w:pPr>
        <w:pStyle w:val="ConsPlusNonformat"/>
        <w:jc w:val="both"/>
        <w:rPr>
          <w:highlight w:val="yellow"/>
        </w:rPr>
      </w:pPr>
      <w:r w:rsidRPr="00B4049A">
        <w:rPr>
          <w:highlight w:val="yellow"/>
        </w:rPr>
        <w:t xml:space="preserve">              </w:t>
      </w:r>
    </w:p>
    <w:p w:rsidR="00525F38" w:rsidRDefault="00525F38">
      <w:pPr>
        <w:pStyle w:val="ConsPlusNonformat"/>
        <w:jc w:val="both"/>
      </w:pPr>
      <w:r>
        <w:rPr>
          <w:noProof/>
        </w:rPr>
        <w:pict>
          <v:rect id="Прямоугольник 28" o:spid="_x0000_s1053" style="position:absolute;left:0;text-align:left;margin-left:138.45pt;margin-top:.85pt;width:325.05pt;height:92.9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" strokecolor="#4f81bd" strokeweight="2pt">
            <v:textbox>
              <w:txbxContent>
                <w:p w:rsidR="00525F38" w:rsidRPr="00154260" w:rsidRDefault="00525F38" w:rsidP="001542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Pr="00B1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 физической культуре и спорту</w:t>
                  </w:r>
                  <w:r w:rsidRPr="00154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выдает копию приказа (выписку</w:t>
                  </w:r>
                </w:p>
                <w:p w:rsidR="00525F38" w:rsidRPr="00154260" w:rsidRDefault="00525F38" w:rsidP="001542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приказа) о присвоении квалификационной категории</w:t>
                  </w:r>
                </w:p>
                <w:p w:rsidR="00525F38" w:rsidRPr="00154260" w:rsidRDefault="00525F38" w:rsidP="001542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спортивного судьи либо письмо (уведомление) об отказе</w:t>
                  </w:r>
                </w:p>
                <w:p w:rsidR="00525F38" w:rsidRPr="00154260" w:rsidRDefault="00525F38" w:rsidP="001542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присвоении квалификационной категории спортивного судьи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4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заявителю</w:t>
                  </w:r>
                </w:p>
                <w:p w:rsidR="00525F38" w:rsidRDefault="00525F38" w:rsidP="00154260">
                  <w:pPr>
                    <w:jc w:val="center"/>
                  </w:pPr>
                </w:p>
              </w:txbxContent>
            </v:textbox>
          </v:rect>
        </w:pict>
      </w:r>
      <w:r>
        <w:t xml:space="preserve">             </w:t>
      </w: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  <w:r>
        <w:t xml:space="preserve">             </w:t>
      </w:r>
    </w:p>
    <w:p w:rsidR="00525F38" w:rsidRDefault="00525F38">
      <w:pPr>
        <w:pStyle w:val="ConsPlusNonformat"/>
        <w:jc w:val="both"/>
      </w:pPr>
    </w:p>
    <w:p w:rsidR="00525F38" w:rsidRDefault="00525F38">
      <w:pPr>
        <w:pStyle w:val="ConsPlusNonformat"/>
        <w:jc w:val="both"/>
      </w:pPr>
      <w:r>
        <w:t xml:space="preserve">              </w:t>
      </w: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Pr="0035251C" w:rsidRDefault="00525F38" w:rsidP="00EA1C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Приложение 3</w:t>
      </w:r>
    </w:p>
    <w:p w:rsidR="00525F38" w:rsidRPr="0035251C" w:rsidRDefault="00525F38" w:rsidP="00EA1C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25F38" w:rsidRPr="0035251C" w:rsidRDefault="00525F38" w:rsidP="00EA1C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25F38" w:rsidRPr="0035251C" w:rsidRDefault="00525F38" w:rsidP="00EA1C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"Присвоение квалификационных</w:t>
      </w:r>
    </w:p>
    <w:p w:rsidR="00525F38" w:rsidRPr="0035251C" w:rsidRDefault="00525F38" w:rsidP="00EA1C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категорий спортивных судей"</w:t>
      </w:r>
    </w:p>
    <w:p w:rsidR="00525F38" w:rsidRPr="00EA1C11" w:rsidRDefault="00525F38" w:rsidP="00EA1C1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5F38" w:rsidRPr="00EA1C11" w:rsidRDefault="00525F38" w:rsidP="00EA1C1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5" w:name="P588"/>
      <w:bookmarkEnd w:id="15"/>
      <w:r w:rsidRPr="00EA1C11">
        <w:rPr>
          <w:rFonts w:ascii="Times New Roman" w:hAnsi="Times New Roman"/>
          <w:sz w:val="28"/>
          <w:szCs w:val="28"/>
        </w:rPr>
        <w:t>Журнал регистрации заявлений о присвоении квалификационной</w:t>
      </w:r>
    </w:p>
    <w:p w:rsidR="00525F38" w:rsidRPr="00EA1C11" w:rsidRDefault="00525F38" w:rsidP="00EA1C1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A1C11">
        <w:rPr>
          <w:rFonts w:ascii="Times New Roman" w:hAnsi="Times New Roman"/>
          <w:sz w:val="28"/>
          <w:szCs w:val="28"/>
        </w:rPr>
        <w:t>категории спортивного судьи</w:t>
      </w:r>
    </w:p>
    <w:p w:rsidR="00525F38" w:rsidRPr="00EA1C11" w:rsidRDefault="00525F38" w:rsidP="00EA1C1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1644"/>
        <w:gridCol w:w="1417"/>
        <w:gridCol w:w="1191"/>
        <w:gridCol w:w="1361"/>
        <w:gridCol w:w="1361"/>
      </w:tblGrid>
      <w:tr w:rsidR="00525F38" w:rsidRPr="004E0951">
        <w:tc>
          <w:tcPr>
            <w:tcW w:w="510" w:type="dxa"/>
          </w:tcPr>
          <w:p w:rsidR="00525F38" w:rsidRPr="00EA1C11" w:rsidRDefault="00525F38" w:rsidP="00EA1C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1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</w:tcPr>
          <w:p w:rsidR="00525F38" w:rsidRPr="00EA1C11" w:rsidRDefault="00525F38" w:rsidP="00EA1C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11">
              <w:rPr>
                <w:rFonts w:ascii="Times New Roman" w:hAnsi="Times New Roman"/>
                <w:sz w:val="24"/>
                <w:szCs w:val="24"/>
              </w:rPr>
              <w:t>Дата регистрации поступивших документов</w:t>
            </w:r>
          </w:p>
        </w:tc>
        <w:tc>
          <w:tcPr>
            <w:tcW w:w="1644" w:type="dxa"/>
          </w:tcPr>
          <w:p w:rsidR="00525F38" w:rsidRPr="00EA1C11" w:rsidRDefault="00525F38" w:rsidP="00EA1C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11">
              <w:rPr>
                <w:rFonts w:ascii="Times New Roman" w:hAnsi="Times New Roman"/>
                <w:sz w:val="24"/>
                <w:szCs w:val="24"/>
              </w:rPr>
              <w:t>Ф.И.О. (отчество - при наличии) заявителя, наименование организации, подпись</w:t>
            </w:r>
          </w:p>
        </w:tc>
        <w:tc>
          <w:tcPr>
            <w:tcW w:w="1417" w:type="dxa"/>
          </w:tcPr>
          <w:p w:rsidR="00525F38" w:rsidRPr="00EA1C11" w:rsidRDefault="00525F38" w:rsidP="00EA1C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11">
              <w:rPr>
                <w:rFonts w:ascii="Times New Roman" w:hAnsi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1191" w:type="dxa"/>
          </w:tcPr>
          <w:p w:rsidR="00525F38" w:rsidRPr="00EA1C11" w:rsidRDefault="00525F38" w:rsidP="00EA1C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11">
              <w:rPr>
                <w:rFonts w:ascii="Times New Roman" w:hAnsi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1361" w:type="dxa"/>
          </w:tcPr>
          <w:p w:rsidR="00525F38" w:rsidRPr="00EA1C11" w:rsidRDefault="00525F38" w:rsidP="00EA1C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11">
              <w:rPr>
                <w:rFonts w:ascii="Times New Roman" w:hAnsi="Times New Roman"/>
                <w:sz w:val="24"/>
                <w:szCs w:val="24"/>
              </w:rPr>
              <w:t>Дата выдачи документов</w:t>
            </w:r>
          </w:p>
        </w:tc>
        <w:tc>
          <w:tcPr>
            <w:tcW w:w="1361" w:type="dxa"/>
          </w:tcPr>
          <w:p w:rsidR="00525F38" w:rsidRPr="00EA1C11" w:rsidRDefault="00525F38" w:rsidP="00EA1C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11">
              <w:rPr>
                <w:rFonts w:ascii="Times New Roman" w:hAnsi="Times New Roman"/>
                <w:sz w:val="24"/>
                <w:szCs w:val="24"/>
              </w:rPr>
              <w:t>Подпись заявителя о получении документов</w:t>
            </w:r>
          </w:p>
        </w:tc>
      </w:tr>
      <w:tr w:rsidR="00525F38" w:rsidRPr="004E0951">
        <w:tc>
          <w:tcPr>
            <w:tcW w:w="510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F38" w:rsidRPr="004E0951">
        <w:tc>
          <w:tcPr>
            <w:tcW w:w="510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25F38" w:rsidRPr="00EA1C11" w:rsidRDefault="00525F38" w:rsidP="00EA1C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jc w:val="both"/>
      </w:pPr>
    </w:p>
    <w:p w:rsidR="00525F38" w:rsidRPr="0035251C" w:rsidRDefault="00525F38" w:rsidP="00EA1C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Приложение 4</w:t>
      </w:r>
    </w:p>
    <w:p w:rsidR="00525F38" w:rsidRPr="0035251C" w:rsidRDefault="00525F38" w:rsidP="00EA1C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25F38" w:rsidRPr="0035251C" w:rsidRDefault="00525F38" w:rsidP="00EA1C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предоставления муниципальной</w:t>
      </w:r>
    </w:p>
    <w:p w:rsidR="00525F38" w:rsidRPr="0035251C" w:rsidRDefault="00525F38" w:rsidP="00EA1C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услуги «Присвоение</w:t>
      </w:r>
    </w:p>
    <w:p w:rsidR="00525F38" w:rsidRPr="0035251C" w:rsidRDefault="00525F38" w:rsidP="00EA1C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251C">
        <w:rPr>
          <w:rFonts w:ascii="Times New Roman" w:hAnsi="Times New Roman"/>
          <w:sz w:val="24"/>
          <w:szCs w:val="24"/>
        </w:rPr>
        <w:t>спортивных разрядов»</w:t>
      </w:r>
    </w:p>
    <w:p w:rsidR="00525F38" w:rsidRPr="0035251C" w:rsidRDefault="00525F38" w:rsidP="00EA1C11">
      <w:pPr>
        <w:pStyle w:val="ConsPlusNormal"/>
        <w:jc w:val="both"/>
        <w:rPr>
          <w:sz w:val="24"/>
          <w:szCs w:val="24"/>
        </w:rPr>
      </w:pPr>
    </w:p>
    <w:p w:rsidR="00525F38" w:rsidRPr="009B33AF" w:rsidRDefault="00525F38" w:rsidP="00EA1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23"/>
      <w:bookmarkEnd w:id="16"/>
      <w:r w:rsidRPr="009B33AF">
        <w:rPr>
          <w:rFonts w:ascii="Times New Roman" w:hAnsi="Times New Roman" w:cs="Times New Roman"/>
          <w:sz w:val="28"/>
          <w:szCs w:val="28"/>
        </w:rPr>
        <w:t>МЕСТОНАХОЖДЕНИЕ</w:t>
      </w:r>
    </w:p>
    <w:p w:rsidR="00525F38" w:rsidRPr="009B33AF" w:rsidRDefault="00525F38" w:rsidP="00EA1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И РЕЖИМ РАБОТЫ МФЦ,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525F38" w:rsidRPr="009B33AF" w:rsidRDefault="00525F38" w:rsidP="00EA1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 xml:space="preserve">ПРИЕМ ПРЕДСТАВЛЕНИЙ И ДОКУМЕНТОВ </w:t>
      </w:r>
    </w:p>
    <w:p w:rsidR="00525F38" w:rsidRDefault="00525F38" w:rsidP="00EA1C11">
      <w:pPr>
        <w:pStyle w:val="ConsPlusNormal"/>
        <w:jc w:val="both"/>
      </w:pPr>
    </w:p>
    <w:p w:rsidR="00525F38" w:rsidRPr="00DC657A" w:rsidRDefault="00525F38" w:rsidP="00DC657A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DC657A">
        <w:rPr>
          <w:sz w:val="28"/>
          <w:szCs w:val="28"/>
        </w:rPr>
        <w:t>МФЦ Кизнерского района филиала «Можгинский» АУ «МФЦ УР»: 427710, Удмуртия, п.Кизнер, ул. Карла Маркса, д. 23,тел. 8 (34154) 3-17-94, Эл. почта: </w:t>
      </w:r>
      <w:hyperlink r:id="rId43" w:history="1">
        <w:r w:rsidRPr="00DC657A">
          <w:rPr>
            <w:rStyle w:val="Hyperlink"/>
            <w:sz w:val="28"/>
            <w:szCs w:val="28"/>
          </w:rPr>
          <w:t>mfc-</w:t>
        </w:r>
        <w:r w:rsidRPr="00DC657A">
          <w:rPr>
            <w:rStyle w:val="Hyperlink"/>
            <w:sz w:val="28"/>
            <w:szCs w:val="28"/>
            <w:lang w:val="en-US"/>
          </w:rPr>
          <w:t>kizner</w:t>
        </w:r>
        <w:r w:rsidRPr="00DC657A">
          <w:rPr>
            <w:rStyle w:val="Hyperlink"/>
            <w:sz w:val="28"/>
            <w:szCs w:val="28"/>
          </w:rPr>
          <w:t>@mail.ru</w:t>
        </w:r>
      </w:hyperlink>
      <w:r w:rsidRPr="00DC657A">
        <w:rPr>
          <w:sz w:val="28"/>
          <w:szCs w:val="28"/>
        </w:rPr>
        <w:t>.</w:t>
      </w:r>
    </w:p>
    <w:p w:rsidR="00525F38" w:rsidRPr="00DC657A" w:rsidRDefault="00525F38" w:rsidP="00DC657A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DC657A">
        <w:rPr>
          <w:sz w:val="28"/>
          <w:szCs w:val="28"/>
        </w:rPr>
        <w:t>(Понедельник, вторник, среда, четверг, пятница с 8.00-18.00; Суббота 9.00-13.00; (Воскресенье-выходной).</w:t>
      </w:r>
    </w:p>
    <w:p w:rsidR="00525F38" w:rsidRDefault="00525F38">
      <w:pPr>
        <w:pStyle w:val="ConsPlusNormal"/>
        <w:jc w:val="both"/>
      </w:pPr>
      <w:bookmarkStart w:id="17" w:name="_GoBack"/>
      <w:bookmarkEnd w:id="17"/>
    </w:p>
    <w:p w:rsidR="00525F38" w:rsidRDefault="00525F38">
      <w:pPr>
        <w:pStyle w:val="ConsPlusNormal"/>
        <w:jc w:val="both"/>
      </w:pPr>
    </w:p>
    <w:p w:rsidR="00525F38" w:rsidRDefault="00525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F38" w:rsidRDefault="00525F38"/>
    <w:sectPr w:rsidR="00525F38" w:rsidSect="0046356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653"/>
    <w:rsid w:val="00017FBE"/>
    <w:rsid w:val="00056012"/>
    <w:rsid w:val="00095593"/>
    <w:rsid w:val="000B066F"/>
    <w:rsid w:val="00134114"/>
    <w:rsid w:val="00154260"/>
    <w:rsid w:val="00166650"/>
    <w:rsid w:val="001E2DD1"/>
    <w:rsid w:val="001F749E"/>
    <w:rsid w:val="00202364"/>
    <w:rsid w:val="002030E4"/>
    <w:rsid w:val="00226188"/>
    <w:rsid w:val="0026698B"/>
    <w:rsid w:val="002D7B0E"/>
    <w:rsid w:val="00306832"/>
    <w:rsid w:val="00316620"/>
    <w:rsid w:val="0035251C"/>
    <w:rsid w:val="00363450"/>
    <w:rsid w:val="00364AA8"/>
    <w:rsid w:val="00381740"/>
    <w:rsid w:val="003A73B2"/>
    <w:rsid w:val="003B43C6"/>
    <w:rsid w:val="003E5DE2"/>
    <w:rsid w:val="003F6DAF"/>
    <w:rsid w:val="00444C03"/>
    <w:rsid w:val="0044677A"/>
    <w:rsid w:val="00457E17"/>
    <w:rsid w:val="0046356C"/>
    <w:rsid w:val="004700F1"/>
    <w:rsid w:val="00474345"/>
    <w:rsid w:val="004B4EEE"/>
    <w:rsid w:val="004D0740"/>
    <w:rsid w:val="004D0A24"/>
    <w:rsid w:val="004E0951"/>
    <w:rsid w:val="004E4C5B"/>
    <w:rsid w:val="00525F38"/>
    <w:rsid w:val="00544ED9"/>
    <w:rsid w:val="0055321A"/>
    <w:rsid w:val="00556549"/>
    <w:rsid w:val="005D6B5C"/>
    <w:rsid w:val="00616544"/>
    <w:rsid w:val="006328F1"/>
    <w:rsid w:val="006330AB"/>
    <w:rsid w:val="006914D0"/>
    <w:rsid w:val="0069630D"/>
    <w:rsid w:val="007715D3"/>
    <w:rsid w:val="00773B20"/>
    <w:rsid w:val="007958FB"/>
    <w:rsid w:val="00800D14"/>
    <w:rsid w:val="00804E3E"/>
    <w:rsid w:val="00810698"/>
    <w:rsid w:val="008215A4"/>
    <w:rsid w:val="008263E4"/>
    <w:rsid w:val="00903F0D"/>
    <w:rsid w:val="009452CB"/>
    <w:rsid w:val="009836B8"/>
    <w:rsid w:val="009B33AF"/>
    <w:rsid w:val="009D7212"/>
    <w:rsid w:val="00A06DDE"/>
    <w:rsid w:val="00A31224"/>
    <w:rsid w:val="00A67719"/>
    <w:rsid w:val="00A84C3E"/>
    <w:rsid w:val="00AB5116"/>
    <w:rsid w:val="00AC7F27"/>
    <w:rsid w:val="00AE2FDC"/>
    <w:rsid w:val="00B06760"/>
    <w:rsid w:val="00B173FB"/>
    <w:rsid w:val="00B26D81"/>
    <w:rsid w:val="00B35601"/>
    <w:rsid w:val="00B4049A"/>
    <w:rsid w:val="00BB6E0C"/>
    <w:rsid w:val="00BC5F79"/>
    <w:rsid w:val="00BF7A9A"/>
    <w:rsid w:val="00C14899"/>
    <w:rsid w:val="00C1790E"/>
    <w:rsid w:val="00C63935"/>
    <w:rsid w:val="00C6767D"/>
    <w:rsid w:val="00C83D81"/>
    <w:rsid w:val="00CB0069"/>
    <w:rsid w:val="00CB1878"/>
    <w:rsid w:val="00CE1721"/>
    <w:rsid w:val="00CE619F"/>
    <w:rsid w:val="00D61653"/>
    <w:rsid w:val="00D73E1C"/>
    <w:rsid w:val="00D7655D"/>
    <w:rsid w:val="00DC657A"/>
    <w:rsid w:val="00DE4C95"/>
    <w:rsid w:val="00DF2635"/>
    <w:rsid w:val="00DF33F3"/>
    <w:rsid w:val="00E44BB7"/>
    <w:rsid w:val="00E45FCB"/>
    <w:rsid w:val="00EA1C11"/>
    <w:rsid w:val="00EA4062"/>
    <w:rsid w:val="00EC1C9E"/>
    <w:rsid w:val="00ED2BAE"/>
    <w:rsid w:val="00F06D81"/>
    <w:rsid w:val="00F52894"/>
    <w:rsid w:val="00F705C8"/>
    <w:rsid w:val="00F84B1F"/>
    <w:rsid w:val="00F85538"/>
    <w:rsid w:val="00FC762B"/>
    <w:rsid w:val="00FD6854"/>
    <w:rsid w:val="00FE1F71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C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4B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4BB7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D61653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Nonformat">
    <w:name w:val="ConsPlusNonformat"/>
    <w:uiPriority w:val="99"/>
    <w:rsid w:val="00D6165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165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6165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EA1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A1C1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D6B5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9841437CD5F1318D2275F47A6352BFD9A04BC2DB6871606831A687225FEE4575E2DDD97462998482A14EF64FfFvDJ" TargetMode="External"/><Relationship Id="rId13" Type="http://schemas.openxmlformats.org/officeDocument/2006/relationships/hyperlink" Target="consultantplus://offline/ref=399841437CD5F1318D2275F47A6352BFD9A642C2DB6B71606831A687225FEE4567E285D57762878386B418A709A8C153F9755ADD8712A376fDvAJ" TargetMode="External"/><Relationship Id="rId18" Type="http://schemas.openxmlformats.org/officeDocument/2006/relationships/hyperlink" Target="consultantplus://offline/ref=399841437CD5F1318D2275F47A6352BFD9A640C6DE6971606831A687225FEE4567E285D07469D3D5C5EA41F54DE3CC53E7695ADCf9v9J" TargetMode="External"/><Relationship Id="rId26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39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34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42" Type="http://schemas.openxmlformats.org/officeDocument/2006/relationships/hyperlink" Target="garantf1://12046661.0/" TargetMode="External"/><Relationship Id="rId7" Type="http://schemas.openxmlformats.org/officeDocument/2006/relationships/hyperlink" Target="consultantplus://offline/ref=399841437CD5F1318D2275F47A6352BFD9A640C6DE6971606831A687225FEE4575E2DDD97462998482A14EF64FfFvDJ" TargetMode="External"/><Relationship Id="rId12" Type="http://schemas.openxmlformats.org/officeDocument/2006/relationships/hyperlink" Target="consultantplus://offline/ref=399841437CD5F1318D2275F47A6352BFD8A042CEDD6B71606831A687225FEE4575E2DDD97462998482A14EF64FfFvDJ" TargetMode="External"/><Relationship Id="rId17" Type="http://schemas.openxmlformats.org/officeDocument/2006/relationships/hyperlink" Target="consultantplus://offline/ref=399841437CD5F1318D2275F47A6352BFD9A640C6DE6971606831A687225FEE4567E285D57762878581B418A709A8C153F9755ADD8712A376fDvAJ" TargetMode="External"/><Relationship Id="rId25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33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38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9841437CD5F1318D2275F47A6352BFD9A640C6DE6971606831A687225FEE4567E285D07C36D6C0D4B24FF653FDCF4EFB6B58fDvEJ" TargetMode="External"/><Relationship Id="rId20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29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41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463DF4040EB9D46295E43EC7B81310BE4F82163980FE28D208D7AC32C40FD7E040CD9CDB458A627A0ACAA15F4B264C0A8F62C11B88983853B262Eo7u5J" TargetMode="External"/><Relationship Id="rId11" Type="http://schemas.openxmlformats.org/officeDocument/2006/relationships/hyperlink" Target="consultantplus://offline/ref=399841437CD5F1318D2275F47A6352BFD9A640C6DE6971606831A687225FEE4567E285D57762878D85B418A709A8C153F9755ADD8712A376fDvAJ" TargetMode="External"/><Relationship Id="rId24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32" Type="http://schemas.openxmlformats.org/officeDocument/2006/relationships/hyperlink" Target="garantf1://12048517.2/" TargetMode="External"/><Relationship Id="rId37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40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99841437CD5F1318D2275F47A6352BFD9A640C6DE6971606831A687225FEE4567E285D57762878D85B418A709A8C153F9755ADD8712A376fDvAJ" TargetMode="External"/><Relationship Id="rId15" Type="http://schemas.openxmlformats.org/officeDocument/2006/relationships/hyperlink" Target="consultantplus://offline/ref=399841437CD5F1318D2275F47A6352BFD9A640C6DE6971606831A687225FEE4567E285D57C36D6C0D4B24FF653FDCF4EFB6B58fDvEJ" TargetMode="External"/><Relationship Id="rId23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28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36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10" Type="http://schemas.openxmlformats.org/officeDocument/2006/relationships/hyperlink" Target="consultantplus://offline/ref=399841437CD5F1318D2275F47A6352BFD9A142C1D46B71606831A687225FEE4567E285D077608CD0D0FB19FB4EFDD250FA7558DE9Bf1v0J" TargetMode="External"/><Relationship Id="rId19" Type="http://schemas.openxmlformats.org/officeDocument/2006/relationships/hyperlink" Target="consultantplus://offline/ref=0E9463DF4040EB9D46295E55EF17DF390BEBA42C619C0DBCD4738B2D9C7C46A82C4452808DF04BA724BEAFA216oFuFJ" TargetMode="External"/><Relationship Id="rId31" Type="http://schemas.openxmlformats.org/officeDocument/2006/relationships/hyperlink" Target="garantf1://12038258.6020/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399841437CD5F1318D2275F47A6352BFD9A642C2DB6B71606831A687225FEE4567E285D57762878582B418A709A8C153F9755ADD8712A376fDvAJ" TargetMode="External"/><Relationship Id="rId9" Type="http://schemas.openxmlformats.org/officeDocument/2006/relationships/hyperlink" Target="consultantplus://offline/ref=399841437CD5F1318D2275F47A6352BFD8AA44CFD86471606831A687225FEE4575E2DDD97462998482A14EF64FfFvDJ" TargetMode="External"/><Relationship Id="rId14" Type="http://schemas.openxmlformats.org/officeDocument/2006/relationships/hyperlink" Target="consultantplus://offline/ref=399841437CD5F1318D2275F47A6352BFD8A042CEDD6B71606831A687225FEE4575E2DDD97462998482A14EF64FfFvDJ" TargetMode="External"/><Relationship Id="rId22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27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30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35" Type="http://schemas.openxmlformats.org/officeDocument/2006/relationships/hyperlink" Target="file:///C:\Users\&#1042;&#1072;&#1089;&#1077;&#1085;&#1080;&#1085;\Desktop\&#1056;&#1045;&#1043;&#1051;&#1040;&#1052;&#1045;&#1053;&#1058;%202020\&#1057;&#1087;&#1086;&#1088;&#1090;&#1080;&#1074;&#1085;&#1099;&#1077;%20&#1088;&#1072;&#1079;&#1088;&#1103;&#1076;&#1099;%20&#1040;&#1076;&#1084;&#1080;&#1085;%20&#1056;&#1077;&#1075;&#1083;&#1072;&#1084;&#1077;&#1085;&#1090;%201.docx" TargetMode="External"/><Relationship Id="rId43" Type="http://schemas.openxmlformats.org/officeDocument/2006/relationships/hyperlink" Target="mailto:mfc-kizn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25</Pages>
  <Words>9561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2020-03-31T09:44:00Z</dcterms:created>
  <dcterms:modified xsi:type="dcterms:W3CDTF">2022-09-14T04:31:00Z</dcterms:modified>
</cp:coreProperties>
</file>