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F6" w:rsidRPr="009719F6" w:rsidRDefault="009719F6" w:rsidP="009719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Совет депутатов муниципального образования «Липовское»</w:t>
      </w:r>
    </w:p>
    <w:p w:rsidR="009719F6" w:rsidRPr="009719F6" w:rsidRDefault="009719F6" w:rsidP="0097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9719F6" w:rsidRPr="009719F6" w:rsidRDefault="009719F6" w:rsidP="009719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9719F6" w:rsidRPr="009719F6" w:rsidRDefault="009719F6" w:rsidP="0097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13 декабря </w:t>
      </w:r>
      <w:r w:rsidRPr="009719F6">
        <w:rPr>
          <w:rFonts w:ascii="Times New Roman" w:eastAsia="Times New Roman" w:hAnsi="Times New Roman" w:cs="Times New Roman"/>
          <w:sz w:val="24"/>
          <w:szCs w:val="28"/>
          <w:lang w:eastAsia="ru-RU"/>
        </w:rPr>
        <w:t>2016 года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3/1</w:t>
      </w:r>
    </w:p>
    <w:p w:rsidR="009719F6" w:rsidRPr="009719F6" w:rsidRDefault="009719F6" w:rsidP="0097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Pr="009719F6">
        <w:rPr>
          <w:rFonts w:ascii="Times New Roman" w:eastAsia="Times New Roman" w:hAnsi="Times New Roman" w:cs="Times New Roman"/>
          <w:sz w:val="24"/>
          <w:szCs w:val="28"/>
          <w:lang w:eastAsia="ru-RU"/>
        </w:rPr>
        <w:t>с. Кизнер</w:t>
      </w:r>
    </w:p>
    <w:p w:rsidR="009719F6" w:rsidRPr="009719F6" w:rsidRDefault="009719F6" w:rsidP="0097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19F6" w:rsidRPr="009719F6" w:rsidRDefault="009719F6" w:rsidP="009719F6">
      <w:pPr>
        <w:tabs>
          <w:tab w:val="left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бюджете  </w:t>
      </w:r>
      <w:proofErr w:type="gramStart"/>
      <w:r w:rsidRPr="009719F6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</w:t>
      </w:r>
      <w:proofErr w:type="gramEnd"/>
    </w:p>
    <w:p w:rsidR="009719F6" w:rsidRPr="009719F6" w:rsidRDefault="009719F6" w:rsidP="009719F6">
      <w:pPr>
        <w:tabs>
          <w:tab w:val="left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  «Липовское»</w:t>
      </w:r>
    </w:p>
    <w:p w:rsidR="009719F6" w:rsidRPr="009719F6" w:rsidRDefault="009719F6" w:rsidP="009719F6">
      <w:pPr>
        <w:tabs>
          <w:tab w:val="left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2017 год и на плановый период 2018-2019 гг.</w:t>
      </w:r>
    </w:p>
    <w:p w:rsidR="009719F6" w:rsidRPr="009719F6" w:rsidRDefault="009719F6" w:rsidP="009719F6">
      <w:pPr>
        <w:tabs>
          <w:tab w:val="left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9F6" w:rsidRPr="009719F6" w:rsidRDefault="009719F6" w:rsidP="009719F6">
      <w:pPr>
        <w:tabs>
          <w:tab w:val="left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19F6" w:rsidRPr="009719F6" w:rsidRDefault="009719F6" w:rsidP="009719F6">
      <w:pPr>
        <w:tabs>
          <w:tab w:val="left" w:pos="142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характеристики бюджета муниципального образования </w:t>
      </w: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2017 год и на плановый период 2018 и 2019 годов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1). Утвердить основные характеристики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«Липовское»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2017 год: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прогнозируемый общий объем поступления доходов на 2017 год по основным источникам согласно классификации доходов бюджетов Российской Федерации в сумме 5889,2 тыс. рублей, в том числе объем межбюджетных трансфертов, получаемых из бюджетов бюджетной системы 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в сумме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5376,2 тыс. рублей согласно приложению 1 к настоящему Решению;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общий объем расходов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5376,2 тыс. рублей, согласно приложению 2 к настоящему Решению;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2). Утвердить основные характеристики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2018 год и на 2019 год: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proofErr w:type="gramStart"/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2018 год в сумме  6044,9 тыс. рублей, в том числе объем межбюджетных трансфертов, получаемых из бюджетов бюджетной системы Российской Федерации, в сумме 5506,9 тыс. рублей и на 2019 год в сумме 6173,9 тыс. рублей, в том числе объем межбюджетных трансфертов, получаемых из бюджетов бюджетной системы Российской Федерации, в сумме 5612,9 тыс</w:t>
      </w:r>
      <w:proofErr w:type="gramEnd"/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рублей, согласно приложению 1 к настоящему Решению;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расходов бюджета муниципального образования «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2018 год в сумме  6044,9 тыс. рублей, в том числе условно утвержденные расходы в сумме 130,7  тыс. рублей, и на 2019 год в сумме 6173,9  тыс. рублей, в том числе условно утвержденные расходы в сумме 261,8 тыс. рублей, рублей, согласно приложению 3 к настоящему Решению; </w:t>
      </w:r>
      <w:proofErr w:type="gramEnd"/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Нормативы распределения доходов бюджетом муниципального образования </w:t>
      </w: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на 2017 год и на плановый период 2018 и 2019 годов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184.1 Бюджетного кодекса  Российской Федерации утвердить нормативы распределения доходов бюджетом муниципального образования «</w:t>
      </w:r>
      <w:r w:rsidRPr="009719F6">
        <w:rPr>
          <w:rFonts w:ascii="Times New Roman" w:eastAsia="Times New Roman" w:hAnsi="Times New Roman" w:cs="Times New Roman"/>
          <w:sz w:val="24"/>
          <w:szCs w:val="28"/>
          <w:lang w:eastAsia="ru-RU"/>
        </w:rPr>
        <w:t>Липовское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>»  на 2017 год и  на плановый период 2018 и 2019 годов согласно приложению 4   к настоящему Решению.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Главные администраторы доходов бюджета муниципального образования </w:t>
      </w: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71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Утвердить перечень и коды главных администраторов доходов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5 к настоящему Решению.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proofErr w:type="gramStart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состава и (или) функций главных администраторов доходов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главных администраторов источников финансирования дефицита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изменения принципов назначения и присвоения,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«Липовское» 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перечень главных администраторов источников</w:t>
      </w:r>
      <w:proofErr w:type="gramEnd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финансирования дефицита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Администрации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«Липовское».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Главные администраторы доходов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наделить подведомственные им казенные учреждения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отдельными полномочиями главных администраторов доходов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издания нормативного правового акта Администрации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Бюджетные ассигнования бюджета муниципального образования </w:t>
      </w: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на 2017 год и на плановый период 2018 и 2019 годов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Утвердить ведомственную структуру расходов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согласно приложению 2 к настоящему Решению;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2018 и 2019 годов согласно приложению 3 к настоящему Решению.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r w:rsidRPr="009719F6"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</w:t>
      </w:r>
      <w:r w:rsidRPr="009719F6">
        <w:rPr>
          <w:rFonts w:ascii="Times New Roman" w:eastAsia="Times New Roman" w:hAnsi="Times New Roman" w:cs="Times New Roman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согласно приложению 6 к настоящему Решению;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2016 и 2017 годов согласно приложению 7 к настоящему Решению.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  <w:r w:rsidRPr="009719F6">
        <w:rPr>
          <w:rFonts w:ascii="Times New Roman" w:eastAsia="Times New Roman" w:hAnsi="Times New Roman" w:cs="Times New Roman"/>
          <w:sz w:val="24"/>
          <w:szCs w:val="24"/>
        </w:rPr>
        <w:t xml:space="preserve"> 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согласно приложению 8 к настоящему Решению;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2018 и 2019 годов согласно приложению 9 к настоящему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proofErr w:type="gramStart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юридическим лицам, индивидуальным предпринимателям, физическим лицам - производителям товаров (работ, услуг), субсидии некоммерческим организациям, не являющимися казенными учреждениями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субвенции, межбюджетные субсидии, иные межбюджетные трансферты,  предусмотренные настоящим Решением, предоставляются в порядке, установленном Администрацией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«Липовское».</w:t>
      </w:r>
      <w:proofErr w:type="gramEnd"/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1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Бюджетные ассигнования бюджета муниципального образования </w:t>
      </w: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71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исполнение публичных нормативных обязательств в 2017 году и плановом периоде 2018 и 2019 годов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>1). Утвердить общий объем бюджетных ассигнований, направляемых на исполнение публичных нормативных обязательств в 2017 году</w:t>
      </w:r>
      <w:r w:rsidRPr="00971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на плановый период 2018 и 2019 годов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24,0 тыс. рублей ежегодно согласно приложениям 10, 11 к настоящему Решению.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Установить, что общий объем бюджетных ассигнований, предусмотренный подпунктом 1 настоящего пункта, может быть изменен в связи с изменением законодательства Российской Федерации и законодательства Удмуртской Республики и нормативно-правовых актов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использования бюджетных ассигнований на обеспечение деятельности органов местного самоуправления муниципального образования </w:t>
      </w: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и казенных учреждений муниципального образования </w:t>
      </w: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«Липовское»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вправе принимать в 2017 году решения, приводящие к увеличению численности муниципальных служащих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работников казенных учреждений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7.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Иные межбюджетные трансферты, предоставляемые из бюджета муниципального образования </w:t>
      </w: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7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бюджет муниципального образования «Кизнерский район»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Утвердить объем иных межбюджетных трансфертов, передаваемых из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муниципального образования «Кизнерский район» на осуществление части полномочий по решению вопросов местного значения в соответствии с заключенными Соглашениями в сумме 3451,0 тыс. рублей.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использования средств, получаемых муниципальными учреждениями муниципального образования </w:t>
      </w: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proofErr w:type="gramStart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казенным учреждениям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поступившие в бюджет муниципального образования «</w:t>
      </w:r>
      <w:r w:rsidRPr="009719F6">
        <w:rPr>
          <w:rFonts w:ascii="Times New Roman" w:eastAsia="Times New Roman" w:hAnsi="Times New Roman" w:cs="Times New Roman"/>
          <w:sz w:val="24"/>
          <w:szCs w:val="28"/>
          <w:lang w:eastAsia="ru-RU"/>
        </w:rPr>
        <w:t>Липовское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2016 году, не использованные по состоянию на 1 января 2017 года остатки указанных средств направляются в 2017 году на увеличение расходов соответствующего казенного учреждения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</w:t>
      </w:r>
      <w:proofErr w:type="gramEnd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 в сводную бюджетную роспись по предложению главных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распорядителей средств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внесения изменений в настоящее Решение.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2). </w:t>
      </w:r>
      <w:proofErr w:type="gramStart"/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создании казенного учреждения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изменения типа существующего бюджетного или автономного учреждения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остатки средств от оказания бюджетным учреждением муниципального образования «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«Липовское»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услуг и осуществления иной приносящей доход деятельности или прибыли автономного учреждения после налогообложения,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на</w:t>
      </w:r>
      <w:proofErr w:type="gramEnd"/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 изменения типа учреждения подлежат перечислению в доход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proofErr w:type="gramStart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не использованные в 2016 году остатки средств, предоставленных бюджетным и автономным учреждениям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«Липовское» 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муниципального образования в соответствии с абзацем вторым пункта 1 статьи 78.1 и пунктом 5 статьи 79 Бюджетного кодекса Российской Федерации, и в отношении которых соответствующими органами местного самоуправления, осуществляющими функции и полномочия учредителя указанных учреждений, не принято решение о наличии потребности</w:t>
      </w:r>
      <w:proofErr w:type="gramEnd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направлении их </w:t>
      </w:r>
      <w:proofErr w:type="gramStart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 в 2017 году, подлежат взысканию в бюджет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утвержденном Управлением  финансов Администрации муниципального образования «Кизнерский район».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99CCFF"/>
          <w:sz w:val="24"/>
          <w:szCs w:val="24"/>
          <w:lang w:eastAsia="ru-RU"/>
        </w:rPr>
      </w:pP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кассового обслуживания исполнения бюджета муниципального образования </w:t>
      </w: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«Липовское»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Установить, что в 2017 году организация исполнения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условиях открытия в Отделе №11 Управлении Федерального казначейства по Удмуртской Республике лицевого счета Администрации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учету средств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proofErr w:type="gramStart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лицевых счетов главных распорядителей, получателей средств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главных администраторов источников финансирования дефицита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санкционирование расходов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осуществляются Управлением финансов Администрации муниципального образования «Кизнерский район». </w:t>
      </w:r>
      <w:proofErr w:type="gramEnd"/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proofErr w:type="gramStart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поступающие во временное распоряжение казенных учреждений муниципального образования «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Липовское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соответствии с нормативными правовыми актами 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нормативными правовыми актами Удмуртской Республики и нормативно-правовыми актами органов местного самоуправления  учитываются на лицевых счетах, открытых им в Управлении финансов Администрации муниципального образования «Кизнерский район» в порядке, установленном  Управлением финансов Администрации муниципального образования «Кизнерский район»</w:t>
      </w:r>
      <w:proofErr w:type="gramEnd"/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Операции со средствами, указанными в части 3 настоящего пункта, осуществляются на счетах, открытых Управлению финансов Администрации муниципального образования «Кизнерский район» в Отделении № 8618 Сбербанка России с учетом  положений пункта 2 статьи 156 Бюджетного кодекса Российской Федерации.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операций со средствами бюджетных и автономных учреждений </w:t>
      </w:r>
      <w:r w:rsidRPr="0097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«Липовское»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Установить, что в 2017 году операции со средствами бюджетных учреждений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условиях открытия лицевых счетов бюджетных учреждений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«Липовское» 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финансов Администрации муниципального образования «Кизнерский район».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Открытие и ведение лицевых счетов бюджетных и автономных учреждений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в порядке, установленном Управлением финансов Администрации муниципального образования «Кизнерский район».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Операции по поступлению доходов и осуществлению расходов по средствам бюджетных и автономных учреждений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лицевые счета которых открыты в Управлении финансов Администрации муниципального образования «Кизнерский район», осуществляются с единого (балансового) счета № 40701 «Счета негосударственных организаций, находящихся </w:t>
      </w:r>
      <w:proofErr w:type="gramStart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(кроме федеральной) собственности. Финансовые организации», открытого Управлению финансов Администрации муниципального образования «Кизнерский район» в Головном расчетно-кассовом центре Национального банка Удмуртской Республики </w:t>
      </w:r>
      <w:proofErr w:type="spellStart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жевск</w:t>
      </w:r>
      <w:proofErr w:type="spellEnd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заключения и оплаты органами  местного самоуправления, муниципальными  учреждениями </w:t>
      </w:r>
      <w:r w:rsidRPr="0097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муниципальных  контрактов (договоров), исполнение которых осуществляется за счет средств бюджета муниципального образования </w:t>
      </w: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«Липовское»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Установить, что заключение и оплата органами местного самоуправления, казенными учреждениями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муниципальных контрактов (договоров), исполнение которых осуществляется за счет средств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производятся в пределах доведенных им по кодам классификации расходов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лимитов бюджетных обязательств с учетом ранее принятых и неисполненных обязательств.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Обязательства, вытекающие из муниципальных  контрактов (договоров), исполнение которых осуществляется за счет средств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принятые органами местного самоуправления, казенными учреждениями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«Липовское» 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 доведенных им лимитов бюджетных обязательств, не подлежат оплате за счет средств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proofErr w:type="gramStart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подлежат оплате обязательства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принятые органами местного самоуправления, казенными учреждениями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вытекающие из муниципальных  контрактов, сведения по которым не включены в установленном Правительством Российской Федерации порядке в реестр муниципальных контрактов, заключенных от имени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Установить, что орган местного самоуправления, казенное учреждение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при заключении муниципальных контрактов (договоров) на поставку товаров, выполнение работ, оказание услуг вправе предусматривать авансовые платежи: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размере до 100 процентов цены муниципального контракта (договора) - по муниципальным контрактам (договорам) поставки дорогостоящих видов медицинских услуг, о предоставлении услуг связи, о подписке на печатные издания и их приобретении, об оказании услуг по профессиональной переподготовке, повышению квалификации и стажировке работников, о приобретении горюче-смазочных материалов, ави</w:t>
      </w:r>
      <w:proofErr w:type="gramStart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</w:t>
      </w:r>
      <w:proofErr w:type="gramStart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специальное лечение, об оказании услуг на проведение мероприятий по организации круглогодичной занятости детей, подростков и молодежи, об оказании услуг обязательного страхования гражданской ответственности владельцев транспортных средств, об оказании услуг по размещению,  а также по муниципальным контрактам (договорам) о приобретении технически сложного оборудования (по заключению соответствующего главного распорядителя средств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иным договорам, сумма которых не превышает</w:t>
      </w:r>
      <w:proofErr w:type="gramEnd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Центральным банком Российской Федерации предельного размера расчетов наличными деньгами между юридическими лицами;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размере до 50 процентов цены муниципального контракта (договора) - по муниципальным контрактам (договорам) на выполнение работ, оказание услуг по содержанию, ремонту, капитальному ремонту, реконструкции и строительству автомобильных дорог  межмуниципального значения;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размере 30 процентов цены муниципального контракта (договора) - по остальным муниципальным контрактам (договорам), если иное не предусмотрено законодательством Российской Федерации, законодательством Удмуртской Республики и нормативно-правовыми актами органов местного самоуправления.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>5). Установить, что действие подпункта 4 настоящего пункта распространяется на бюджетные и автономные учреждения муниципального образования «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Муркозь-Омгинское»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средств, предоставленных указанным учреждениям из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абзацем вторым пункта 1 статьи 78.1 Бюджетного кодекса Российской Федерации. 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 бюджетных обязательств, принятых получателями средств бюджета муниципального образования </w:t>
      </w: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«Липовское»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 2017 году бюджетные обязательства, принимаемые получателями средств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муниципальными контрактами, иными договорами, заключенными с физическими, юридическими лицами и индивидуальными предпринимателями, или в соответствии с федеральными законами, законами Удмуртской Республики и нормативными правовыми актами органов местного самоуправления, подлежат учету в Управлении финансов Администрации муниципального образования «Кизнерский район» по всем кодам бюджетной классификации</w:t>
      </w:r>
      <w:proofErr w:type="gramEnd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порядке, установленном Управлением  финансов Администрации муниципального образования «Кизнерский район».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использования бюджетных ассигнований в случае </w:t>
      </w:r>
      <w:proofErr w:type="spellStart"/>
      <w:r w:rsidRPr="009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недополучения</w:t>
      </w:r>
      <w:proofErr w:type="spellEnd"/>
      <w:r w:rsidRPr="009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бюджет муниципального образования </w:t>
      </w: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доходов и средств из источников внутреннего финансирования дефицита бюджета муниципального образования </w:t>
      </w: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«Липовское»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в случае  </w:t>
      </w:r>
      <w:proofErr w:type="spellStart"/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недополучения</w:t>
      </w:r>
      <w:proofErr w:type="spellEnd"/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бюджет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доходов, утвержденных пунктом 1 настоящего Решения, а также средств из источников внутреннего финансирования дефицита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направлять бюджетные ассигнования в первоочередном порядке на выплату заработной платы работникам организаций бюджетной сферы, на обеспечение гарантированных государством мер социальной поддержки населения и социальных выплат населению 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14.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исполнения бюджета муниципального образования </w:t>
      </w: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«Липовское»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1). Установить в соответствии с пунктом 3 статьи 217 Бюджетного кодекса Российской Федерации следующие основания для внесения в 2017 году изменений в показатели сводной бюджетной росписи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связанные с особенностями исполнения бюджета муниципального образования «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Липовское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(или) перераспределения бюджетных ассигнований между главными распорядителями средств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перераспределение бюджетных ассигнований в пределах предусмотренных главным распорядителям средств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 услуг (выполнение работ) и субсидий на иные цели между разделами, подразделами, целевыми статьями, видами расходов классификации расходов бюджетов бюджетной системы Российской Федерации; </w:t>
      </w:r>
      <w:proofErr w:type="gramEnd"/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перераспределение бюджетных ассигнований, предусмотренных главным распорядителям средств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случае изменения типа муниципальных учреждений 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отношении которых указанные главные распорядители средств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 функции и полномочия учредителя, либо изменения объема муниципального  задания, выполняемого муниципальными  учреждениями 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перераспределение бюджетных ассигнований между подгруппами и элементами вида расходов классификации расходов бюджетов бюджетной системы Российской Федерации в пределах общего объема бюджетных ассигнований, предусмотренных главному распорядителю средств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соответствующей целевой статье и группе вида расходов классификации расходов бюджетов бюджетной системы Российской Федерации (за исключением случаев, установленных настоящим Решением и принимаемыми в соответствии с ним нормативными правовыми актами</w:t>
      </w:r>
      <w:proofErr w:type="gramEnd"/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перераспределение бюджетных ассигнований на реализацию централизованных мероприятий между разделами, подразделами, целевыми статьями, видами </w:t>
      </w:r>
      <w:proofErr w:type="gramStart"/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классификации расходов бюджетов бюджетной системы Российской Федерации</w:t>
      </w:r>
      <w:proofErr w:type="gramEnd"/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приведение кодов бюджетной классификации расходов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«Липовское»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источников внутреннего финансирования дефицита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законодательством Российской Федерации;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перераспределение бюджетных ассигнований на осуществление ремонтных работ, предусмотренных Перечнем объектов капитального ремонта, в соответствии с правовыми актами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оплата судебных издержек, связанных с представлением интересов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судебных и иных юридических спорах; выплаты, связанные с исполнением судебных актов, предусматривающих обращение взыскания на средства бюджета муниципального образования 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мировых соглашений.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</w:t>
      </w: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Вступление в силу настоящего Решения </w:t>
      </w: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9F6" w:rsidRP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вступает в силу с 1 января 2017 года. </w:t>
      </w:r>
    </w:p>
    <w:p w:rsidR="009719F6" w:rsidRPr="009719F6" w:rsidRDefault="009719F6" w:rsidP="009719F6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F6" w:rsidRPr="009719F6" w:rsidRDefault="009719F6" w:rsidP="009719F6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F6" w:rsidRPr="009719F6" w:rsidRDefault="009719F6" w:rsidP="009719F6">
      <w:pPr>
        <w:tabs>
          <w:tab w:val="left" w:pos="142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муниципального образования </w:t>
      </w:r>
    </w:p>
    <w:p w:rsidR="009719F6" w:rsidRPr="009719F6" w:rsidRDefault="009719F6" w:rsidP="009719F6">
      <w:pPr>
        <w:tabs>
          <w:tab w:val="left" w:pos="142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4"/>
          <w:szCs w:val="28"/>
          <w:lang w:eastAsia="ru-RU"/>
        </w:rPr>
        <w:t>«Липовское»</w:t>
      </w:r>
      <w:r w:rsidRPr="0097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В.П. Тимошкин</w:t>
      </w:r>
    </w:p>
    <w:p w:rsidR="009719F6" w:rsidRPr="009719F6" w:rsidRDefault="009719F6" w:rsidP="009719F6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9F6" w:rsidRDefault="009719F6" w:rsidP="009719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9F6" w:rsidRDefault="009719F6" w:rsidP="00CE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27E" w:rsidRPr="00CE427E" w:rsidRDefault="00CE427E" w:rsidP="00CE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E427E" w:rsidRPr="00CE427E" w:rsidRDefault="00CE427E" w:rsidP="00CE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проекту Решения Совета депутатов  муниципального образования «Липовское» Кизнерского района «О бюджете муниципального образования «Липовское»» </w:t>
      </w:r>
    </w:p>
    <w:p w:rsidR="00CE427E" w:rsidRPr="00CE427E" w:rsidRDefault="00CE427E" w:rsidP="00CE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2017 год и на плановый период 2018 и 2019 годов»</w:t>
      </w:r>
    </w:p>
    <w:p w:rsidR="00CE427E" w:rsidRPr="00CE427E" w:rsidRDefault="00CE427E" w:rsidP="00CE4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пояснительная записка содержит информацию об основных подходах, применяемых при формировании доходной, расходной частей бюджета муниципального образования </w:t>
      </w:r>
      <w:r w:rsidRPr="00CE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«Липовское»</w:t>
      </w:r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взаимоотношений между уровнями бюджетной системы, а также источников финансирования дефицита бюджета на 2017 год и на плановый период 2018 и 2019 годов.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Нормативные правовые основы и условия формирования проекта Решения «О бюджете муниципального образования «Липовское»  на 2017 год и на плановый период 2018 и 2019 годов»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Решения «О бюджете муниципального образования </w:t>
      </w:r>
      <w:r w:rsidRPr="00CE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«Липовское» </w:t>
      </w: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2017 год и на плановый период 2018 и 2019 годов» подготовлен в соответствии с требованиями Бюджетного кодекса Российской Федерации и Положения о бюджетном процессе в муниципальном образовании </w:t>
      </w:r>
      <w:r w:rsidRPr="00CE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«Липовское»</w:t>
      </w: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E427E" w:rsidRPr="00CE427E" w:rsidRDefault="00CE427E" w:rsidP="00B853DA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27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3 статьи 169 Бюджетного кодекса Российской Федерации проект Решения о бюджете содержит показатели бюджета на 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и на плановый период 2018 и 2019 годов</w:t>
      </w:r>
      <w:r w:rsidRPr="00CE42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27E" w:rsidRPr="00CE427E" w:rsidRDefault="00CE427E" w:rsidP="00B853DA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27E">
        <w:rPr>
          <w:rFonts w:ascii="Times New Roman" w:eastAsia="Calibri" w:hAnsi="Times New Roman" w:cs="Times New Roman"/>
          <w:sz w:val="24"/>
          <w:szCs w:val="24"/>
        </w:rPr>
        <w:t xml:space="preserve">Структура и содержание проекта Решения о бюджете соответствуют требованиям бюджетного законодательства Российской Федерации и Удмуртской Республики и нормативным правовым актам муниципального образования </w:t>
      </w:r>
      <w:r w:rsidRPr="00CE4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«Липовское»</w:t>
      </w:r>
      <w:r w:rsidRPr="00CE42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27E" w:rsidRPr="00CE427E" w:rsidRDefault="00CE427E" w:rsidP="00B853DA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27E">
        <w:rPr>
          <w:rFonts w:ascii="Times New Roman" w:eastAsia="Calibri" w:hAnsi="Times New Roman" w:cs="Times New Roman"/>
          <w:sz w:val="24"/>
          <w:szCs w:val="24"/>
        </w:rPr>
        <w:t>Проектом Решения о бюджете предлагается утвердить:</w:t>
      </w:r>
    </w:p>
    <w:p w:rsidR="00CE427E" w:rsidRPr="00CE427E" w:rsidRDefault="00CE427E" w:rsidP="00B853DA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27E">
        <w:rPr>
          <w:rFonts w:ascii="Times New Roman" w:eastAsia="Calibri" w:hAnsi="Times New Roman" w:cs="Times New Roman"/>
          <w:sz w:val="24"/>
          <w:szCs w:val="24"/>
        </w:rPr>
        <w:t>-прогнозируемый</w:t>
      </w:r>
      <w:r w:rsidRPr="00CE427E">
        <w:rPr>
          <w:rFonts w:ascii="Times New Roman" w:eastAsia="Calibri" w:hAnsi="Times New Roman" w:cs="Times New Roman"/>
          <w:sz w:val="24"/>
          <w:szCs w:val="24"/>
        </w:rPr>
        <w:tab/>
        <w:t>общий</w:t>
      </w:r>
      <w:r w:rsidRPr="00CE427E">
        <w:rPr>
          <w:rFonts w:ascii="Times New Roman" w:eastAsia="Calibri" w:hAnsi="Times New Roman" w:cs="Times New Roman"/>
          <w:sz w:val="24"/>
          <w:szCs w:val="24"/>
        </w:rPr>
        <w:tab/>
        <w:t xml:space="preserve"> объем</w:t>
      </w:r>
      <w:r w:rsidRPr="00CE427E">
        <w:rPr>
          <w:rFonts w:ascii="Times New Roman" w:eastAsia="Calibri" w:hAnsi="Times New Roman" w:cs="Times New Roman"/>
          <w:sz w:val="24"/>
          <w:szCs w:val="24"/>
        </w:rPr>
        <w:tab/>
        <w:t xml:space="preserve"> доходов на 2017 год и на плановый период 2018 и 2019 годов согласно классификации доходов бюджетов Российской Федерации  (приложение 1 к проекту Решения о бюджете);</w:t>
      </w:r>
    </w:p>
    <w:p w:rsidR="00CE427E" w:rsidRPr="00CE427E" w:rsidRDefault="00CE427E" w:rsidP="00B853DA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27E">
        <w:rPr>
          <w:rFonts w:ascii="Times New Roman" w:eastAsia="Calibri" w:hAnsi="Times New Roman" w:cs="Times New Roman"/>
          <w:sz w:val="24"/>
          <w:szCs w:val="24"/>
        </w:rPr>
        <w:t>-нормативы распределения доходов МО «</w:t>
      </w:r>
      <w:r w:rsidRPr="00CE4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«Липовское»</w:t>
      </w:r>
      <w:r w:rsidRPr="00CE427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и на плановый период 2018 и 2019 годов</w:t>
      </w:r>
      <w:r w:rsidRPr="00CE427E">
        <w:rPr>
          <w:rFonts w:ascii="Times New Roman" w:eastAsia="Calibri" w:hAnsi="Times New Roman" w:cs="Times New Roman"/>
          <w:sz w:val="24"/>
          <w:szCs w:val="24"/>
        </w:rPr>
        <w:t xml:space="preserve">  (приложение  4 к проекту Решения о бюджете);</w:t>
      </w:r>
    </w:p>
    <w:p w:rsidR="00CE427E" w:rsidRPr="00CE427E" w:rsidRDefault="00CE427E" w:rsidP="00B853DA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27E">
        <w:rPr>
          <w:rFonts w:ascii="Times New Roman" w:eastAsia="Calibri" w:hAnsi="Times New Roman" w:cs="Times New Roman"/>
          <w:sz w:val="24"/>
          <w:szCs w:val="24"/>
        </w:rPr>
        <w:t xml:space="preserve">-перечень главных администраторов доходов бюджета МО </w:t>
      </w:r>
      <w:r w:rsidRPr="00CE4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«Липовское»</w:t>
      </w:r>
      <w:r w:rsidRPr="00CE427E">
        <w:rPr>
          <w:rFonts w:ascii="Times New Roman" w:eastAsia="Calibri" w:hAnsi="Times New Roman" w:cs="Times New Roman"/>
          <w:sz w:val="24"/>
          <w:szCs w:val="24"/>
        </w:rPr>
        <w:t xml:space="preserve">  (приложение  5 к  проекту  Решения  о бюджете);</w:t>
      </w:r>
    </w:p>
    <w:p w:rsidR="00CE427E" w:rsidRPr="00CE427E" w:rsidRDefault="00CE427E" w:rsidP="00B853DA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27E">
        <w:rPr>
          <w:rFonts w:ascii="Times New Roman" w:eastAsia="Calibri" w:hAnsi="Times New Roman" w:cs="Times New Roman"/>
          <w:sz w:val="24"/>
          <w:szCs w:val="24"/>
        </w:rPr>
        <w:t xml:space="preserve">-ведомственная структура расходов бюджета МО </w:t>
      </w:r>
      <w:r w:rsidRPr="00CE4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«Липовское»</w:t>
      </w:r>
      <w:r w:rsidRPr="00CE4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и на плановый период 2018 и 2019 годов</w:t>
      </w:r>
      <w:r w:rsidRPr="00CE427E">
        <w:rPr>
          <w:rFonts w:ascii="Times New Roman" w:eastAsia="Calibri" w:hAnsi="Times New Roman" w:cs="Times New Roman"/>
          <w:sz w:val="24"/>
          <w:szCs w:val="24"/>
        </w:rPr>
        <w:t xml:space="preserve"> (приложение 2 и 3 к проекту Решения о бюджете);</w:t>
      </w:r>
    </w:p>
    <w:p w:rsidR="00CE427E" w:rsidRPr="00CE427E" w:rsidRDefault="00CE427E" w:rsidP="00B853DA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27E">
        <w:rPr>
          <w:rFonts w:ascii="Times New Roman" w:eastAsia="Calibri" w:hAnsi="Times New Roman" w:cs="Times New Roman"/>
          <w:sz w:val="24"/>
          <w:szCs w:val="24"/>
        </w:rPr>
        <w:t xml:space="preserve">-распределение бюджетных ассигнований по целевым статьям (муниципальным программам и непрограммным направлениям  деятельности), группам (группам и подгруппам) видов расходов  классификации  расходов бюджета МО </w:t>
      </w:r>
      <w:r w:rsidRPr="00CE4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«Липовское»</w:t>
      </w:r>
      <w:r w:rsidRPr="00CE4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и на плановый период 2018 и 2019 годов</w:t>
      </w:r>
      <w:r w:rsidRPr="00CE427E">
        <w:rPr>
          <w:rFonts w:ascii="Times New Roman" w:eastAsia="Calibri" w:hAnsi="Times New Roman" w:cs="Times New Roman"/>
          <w:sz w:val="24"/>
          <w:szCs w:val="24"/>
        </w:rPr>
        <w:t xml:space="preserve"> (приложение 6 и 7 к проекту Решения о бюджете);</w:t>
      </w:r>
    </w:p>
    <w:p w:rsidR="00CE427E" w:rsidRPr="00CE427E" w:rsidRDefault="00CE427E" w:rsidP="00B853DA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27E">
        <w:rPr>
          <w:rFonts w:ascii="Times New Roman" w:eastAsia="Calibri" w:hAnsi="Times New Roman" w:cs="Times New Roman"/>
          <w:sz w:val="24"/>
          <w:szCs w:val="24"/>
        </w:rPr>
        <w:t xml:space="preserve">-распределение бюджетных ассигнований по разделам, подразделам, целевым статьям, группам  (группам  и  подгруппам)  видов  расходов классификации расходов бюджета МО </w:t>
      </w:r>
      <w:r w:rsidRPr="00CE4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«Липовское» </w:t>
      </w:r>
      <w:r w:rsidRPr="00CE427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и на плановый период 2018 и 2019 годов</w:t>
      </w:r>
      <w:r w:rsidRPr="00CE427E">
        <w:rPr>
          <w:rFonts w:ascii="Times New Roman" w:eastAsia="Calibri" w:hAnsi="Times New Roman" w:cs="Times New Roman"/>
          <w:sz w:val="24"/>
          <w:szCs w:val="24"/>
        </w:rPr>
        <w:t xml:space="preserve"> (приложение 8 и 9 к проекту Решения о бюджете);</w:t>
      </w:r>
    </w:p>
    <w:p w:rsidR="00CE427E" w:rsidRPr="00CE427E" w:rsidRDefault="00CE427E" w:rsidP="00B853DA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27E">
        <w:rPr>
          <w:rFonts w:ascii="Times New Roman" w:eastAsia="Calibri" w:hAnsi="Times New Roman" w:cs="Times New Roman"/>
          <w:sz w:val="24"/>
          <w:szCs w:val="24"/>
        </w:rPr>
        <w:t xml:space="preserve">-общий объем бюджетных ассигнований, направляемых на исполнение публичных нормативных обязательств в 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и на плановый период 2018 и 2019 годов</w:t>
      </w:r>
      <w:r w:rsidRPr="00CE427E">
        <w:rPr>
          <w:rFonts w:ascii="Times New Roman" w:eastAsia="Calibri" w:hAnsi="Times New Roman" w:cs="Times New Roman"/>
          <w:sz w:val="24"/>
          <w:szCs w:val="24"/>
        </w:rPr>
        <w:t xml:space="preserve"> в (приложение 10 и 11 к проекту Решения о бюджете);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формирования бюджетных проектировок положены следующие программные документы и нормативные правовые акты: </w:t>
      </w:r>
    </w:p>
    <w:p w:rsidR="00CE427E" w:rsidRPr="00CE427E" w:rsidRDefault="00CE427E" w:rsidP="00B85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6 октября 2003 года № 131-ФЗ «Об общих принципах организации местного самоуправления в Российской Федерации» с учетом внесенных изменений; </w:t>
      </w:r>
    </w:p>
    <w:p w:rsidR="00CE427E" w:rsidRPr="00CE427E" w:rsidRDefault="00CE427E" w:rsidP="00B853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Указ Главы Удмуртской Республики от 1 октября 2014 года № 317 «Об основных направлениях  бюджетной  и  налоговой  политики  Удмуртской Республики на 2015 год и на плановый период 2016 и 2017 годов»;</w:t>
      </w:r>
    </w:p>
    <w:p w:rsidR="00CE427E" w:rsidRPr="00CE427E" w:rsidRDefault="00CE427E" w:rsidP="00B853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Прогноз экономического и социального развития муниципального образования </w:t>
      </w:r>
      <w:r w:rsidRPr="00CE4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«Липовское»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427E" w:rsidRPr="00CE427E" w:rsidRDefault="00CE427E" w:rsidP="00B85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бюджетном процессе в муниципальном образовании </w:t>
      </w:r>
      <w:r w:rsidRPr="00CE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«Липовское»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E427E" w:rsidRPr="00CE427E" w:rsidRDefault="00CE427E" w:rsidP="00B85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составления проекта бюджета муниципального образования </w:t>
      </w:r>
      <w:r w:rsidRPr="00CE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«Липовское»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период».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формирование проекта бюджета оказали влияние следующие факторы: </w:t>
      </w:r>
    </w:p>
    <w:p w:rsidR="00CE427E" w:rsidRPr="00CE427E" w:rsidRDefault="00CE427E" w:rsidP="00B853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работ по мобилизации доходных источников и оптимизации расходных обязательств; </w:t>
      </w:r>
    </w:p>
    <w:p w:rsidR="00CE427E" w:rsidRPr="00CE427E" w:rsidRDefault="00CE427E" w:rsidP="00B853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объема расходных обязательств сельского поселения на основе прогноза сводных показателей муниципальных заданий на оказание услуг в 2017 году, с учетом оценки потребности населения в муниципальных услугах; </w:t>
      </w:r>
    </w:p>
    <w:p w:rsidR="00CE427E" w:rsidRPr="00CE427E" w:rsidRDefault="00CE427E" w:rsidP="00B853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процедур закупок товаров (работ, услуг) для муниципальных нужд на основании заключения договоров (муниципальных контрактов) по итогам проведенных конкурсов, аукционов, запросов котировок цен товаров, работ, услуг, с учетом требований законодательства; </w:t>
      </w:r>
    </w:p>
    <w:p w:rsidR="00CE427E" w:rsidRPr="00CE427E" w:rsidRDefault="00CE427E" w:rsidP="00B853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доведение бюджетных ассигнований на основе муниципального задания на предоставление муниципальных услуг (выполнение работ);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сформирован в условиях реализации жесткой и ответственной бюджетной политики, направленной на умеренное функционирование экономики, повышение эффективности расходов бюджета.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вышеизложенных принципов и прогнозных условий социально-экономического развития муниципального образования </w:t>
      </w:r>
      <w:r w:rsidRPr="00CE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«Липовское»</w:t>
      </w: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определены основные параметры бюджета: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2017 год: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 в сумме 5889,2 тыс. рублей;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в сумме 5889,2 тыс. рублей;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2018 год</w:t>
      </w: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 в сумме 6044,9 тыс. рублей;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в сумме 6044,9 тыс. рублей,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числе: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условно утвержденные расходы в сумме 130,7 тыс. рублей;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2019 год: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 в сумме 6173,9 тыс. рублей;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в сумме 6173,9 тыс. рублей,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числе: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условно утвержденные расходы в сумме 261,8 тыс. рублей;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2.Основные характеристики проекта бюджета муниципального образования </w:t>
      </w:r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«Липовское» </w:t>
      </w:r>
      <w:r w:rsidRPr="00CE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доходам на </w:t>
      </w:r>
      <w:r w:rsidRPr="00CE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 год и на плановый период 2018 и 2019 годов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27E" w:rsidRPr="00CE427E" w:rsidRDefault="00CE427E" w:rsidP="00B853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доходов  бюджета муниципального образования «</w:t>
      </w:r>
      <w:r w:rsidRPr="00CE4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«Липовское»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и на плановый период 2018 и 2019 годов по налоговым и неналоговым доходам осуществлялось в соответствии с требованиями Бюджетного и Налогового кодексов Российской Федерации. В расчетах учтены принятые федеральные законы и законы Удмуртской Республики, предусматривающие внесение изменений и дополнений в налоговое и бюджетное законодательство, начиная с 1 января 2015 года. Расчеты произведены   исходя из потенциальной возможности сбора налогов и неналоговых доходов, анализа исполнения доходов за 2015 год  и  ожидаемой оценки исполнения доходов за 2016 год</w:t>
      </w:r>
      <w:proofErr w:type="gramStart"/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E427E" w:rsidRPr="00CE427E" w:rsidRDefault="00CE427E" w:rsidP="00B853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 на доходы физических лиц в бюджет муниципального образования </w:t>
      </w:r>
      <w:r w:rsidRPr="00CE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«Липовское» </w:t>
      </w:r>
      <w:r w:rsidRPr="00CE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2017 год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прогнозируется в сумме 59  </w:t>
      </w:r>
      <w:r w:rsidRPr="00CE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</w:t>
      </w:r>
      <w:proofErr w:type="gramStart"/>
      <w:r w:rsidRPr="00CE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нормативу отчислений в бюджет поселения  2%. Прогноз на 2018 год составит   62 тыс. рублей, на 2019 год  65 тыс. рублей.</w:t>
      </w:r>
    </w:p>
    <w:p w:rsidR="00CE427E" w:rsidRPr="00CE427E" w:rsidRDefault="00CE427E" w:rsidP="00B853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  2017 год земельный налог прогнозируется в сумме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 тыс. рублей., </w:t>
      </w:r>
      <w:r w:rsidRPr="00CE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имущество физических лиц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прогнозируется в сумме 292 тыс. рублей</w:t>
      </w:r>
      <w:proofErr w:type="gramStart"/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сходя из данных предоставленных главным администратором доходов и с учетом собираемости налогов.</w:t>
      </w:r>
    </w:p>
    <w:p w:rsidR="00CE427E" w:rsidRPr="00CE427E" w:rsidRDefault="00CE427E" w:rsidP="00B853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04.10.2014 года принят Федеральный Закон № 284-ФЗ «О внесении изменений в статьи 12 и 85 части первой  и часть вторую Налогового кодекса Российской Федерации и признании утратившим силу  Закона Российской Федерации «О налогах на имущество физических лиц». (Закон РФ от 09.12.1991 года № 2003-1).В соответствии с данным законом, Налоговый кодекс дополняется новой главой 32 «О налоге на имущество физических лиц», предусматривающий переход с 1 января 2015 года на исчисление налога  с кадастровой стоимости имущества,</w:t>
      </w:r>
    </w:p>
    <w:p w:rsidR="00CE427E" w:rsidRPr="00CE427E" w:rsidRDefault="00CE427E" w:rsidP="00B853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в государственном кадастре недвижимости. Точкой отсчета для оценки является 1 января того года, который является налоговым периодом. Именно по стоимости на эту дату и будет считаться налог.</w:t>
      </w:r>
    </w:p>
    <w:p w:rsidR="00CE427E" w:rsidRPr="00CE427E" w:rsidRDefault="00CE427E" w:rsidP="00B853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поступлений налоговых и неналоговых   доходов в бюджет муниципального образования </w:t>
      </w:r>
      <w:r w:rsidRPr="00CE4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«Липовское»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прогнозируется:</w:t>
      </w:r>
    </w:p>
    <w:p w:rsidR="00CE427E" w:rsidRPr="00CE427E" w:rsidRDefault="00CE427E" w:rsidP="00B853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513,0 тыс. рублей</w:t>
      </w:r>
    </w:p>
    <w:p w:rsidR="00CE427E" w:rsidRPr="00CE427E" w:rsidRDefault="00CE427E" w:rsidP="00B853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Pr="00CE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>538,0 тыс. рублей</w:t>
      </w:r>
    </w:p>
    <w:p w:rsidR="00CE427E" w:rsidRPr="00CE427E" w:rsidRDefault="00CE427E" w:rsidP="00B853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561,0 тыс. рублей</w:t>
      </w:r>
    </w:p>
    <w:p w:rsidR="00CE427E" w:rsidRPr="00CE427E" w:rsidRDefault="00CE427E" w:rsidP="00B853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Безвозмездные поступления</w:t>
      </w:r>
    </w:p>
    <w:p w:rsidR="00CE427E" w:rsidRPr="00CE427E" w:rsidRDefault="00CE427E" w:rsidP="00B853DA">
      <w:pPr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27E">
        <w:rPr>
          <w:rFonts w:ascii="Times New Roman" w:hAnsi="Times New Roman" w:cs="Times New Roman"/>
          <w:bCs/>
          <w:sz w:val="24"/>
          <w:szCs w:val="24"/>
        </w:rPr>
        <w:t xml:space="preserve">Безвозмездные поступления в бюджет МО </w:t>
      </w:r>
      <w:r w:rsidRPr="00CE427E">
        <w:rPr>
          <w:rFonts w:ascii="Times New Roman" w:hAnsi="Times New Roman" w:cs="Times New Roman"/>
          <w:bCs/>
          <w:sz w:val="24"/>
        </w:rPr>
        <w:t>«Липовское»</w:t>
      </w:r>
      <w:r w:rsidRPr="00CE427E">
        <w:rPr>
          <w:rFonts w:ascii="Times New Roman" w:hAnsi="Times New Roman" w:cs="Times New Roman"/>
          <w:bCs/>
          <w:sz w:val="24"/>
          <w:szCs w:val="24"/>
        </w:rPr>
        <w:t xml:space="preserve">  на 2017 год прогнозируются в объеме 5376,2 тыс. рублей. </w:t>
      </w:r>
    </w:p>
    <w:p w:rsidR="00CE427E" w:rsidRPr="00CE427E" w:rsidRDefault="00CE427E" w:rsidP="00B853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27E">
        <w:rPr>
          <w:rFonts w:ascii="Times New Roman" w:hAnsi="Times New Roman" w:cs="Times New Roman"/>
          <w:bCs/>
          <w:sz w:val="24"/>
          <w:szCs w:val="24"/>
        </w:rPr>
        <w:t>Анализ безвозмездных поступлений представлен в таблице:</w:t>
      </w:r>
    </w:p>
    <w:p w:rsidR="00CE427E" w:rsidRPr="00CE427E" w:rsidRDefault="00CE427E" w:rsidP="00B853DA">
      <w:pPr>
        <w:spacing w:after="0" w:line="240" w:lineRule="auto"/>
        <w:ind w:left="-567" w:firstLine="567"/>
        <w:jc w:val="right"/>
        <w:rPr>
          <w:sz w:val="24"/>
          <w:szCs w:val="24"/>
        </w:rPr>
      </w:pPr>
      <w:r w:rsidRPr="00CE427E">
        <w:rPr>
          <w:sz w:val="24"/>
          <w:szCs w:val="24"/>
        </w:rPr>
        <w:t>(тыс. рублей)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6804"/>
        <w:gridCol w:w="1843"/>
        <w:gridCol w:w="1418"/>
      </w:tblGrid>
      <w:tr w:rsidR="00CE427E" w:rsidRPr="00CE427E" w:rsidTr="00586FCE">
        <w:trPr>
          <w:trHeight w:val="456"/>
          <w:tblHeader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7E" w:rsidRDefault="00CE427E" w:rsidP="00586FC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Решением "О бюджете МО</w:t>
            </w:r>
          </w:p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2016 год"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7E" w:rsidRPr="00CE427E" w:rsidRDefault="00CE427E" w:rsidP="0058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 бюджета </w:t>
            </w:r>
          </w:p>
        </w:tc>
      </w:tr>
      <w:tr w:rsidR="00CE427E" w:rsidRPr="00CE427E" w:rsidTr="00586FCE">
        <w:trPr>
          <w:trHeight w:val="685"/>
          <w:tblHeader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7E" w:rsidRPr="00CE427E" w:rsidRDefault="00CE427E" w:rsidP="00586FC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2017г.</w:t>
            </w:r>
          </w:p>
        </w:tc>
      </w:tr>
      <w:tr w:rsidR="00CE427E" w:rsidRPr="00CE427E" w:rsidTr="00586FCE">
        <w:trPr>
          <w:trHeight w:val="82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5376,2</w:t>
            </w:r>
          </w:p>
        </w:tc>
      </w:tr>
      <w:tr w:rsidR="00CE427E" w:rsidRPr="00CE427E" w:rsidTr="00586FCE">
        <w:trPr>
          <w:trHeight w:val="4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 субъектов  Российской Федерации  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</w:t>
            </w:r>
          </w:p>
        </w:tc>
      </w:tr>
      <w:tr w:rsidR="00CE427E" w:rsidRPr="00CE427E" w:rsidTr="00586FCE">
        <w:trPr>
          <w:trHeight w:val="4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 бюджета Удмуртской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E427E" w:rsidRPr="00CE427E" w:rsidTr="00586FCE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субъектов  Российской Федерации   на выполнение полномочий по осуществлению первичного воинского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</w:tr>
      <w:tr w:rsidR="00CE427E" w:rsidRPr="00CE427E" w:rsidTr="00586FCE">
        <w:trPr>
          <w:trHeight w:val="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CE427E" w:rsidRPr="00CE427E" w:rsidRDefault="00CE427E" w:rsidP="00B853DA">
      <w:pPr>
        <w:spacing w:after="0" w:line="240" w:lineRule="auto"/>
        <w:ind w:left="-567" w:firstLine="567"/>
        <w:jc w:val="both"/>
        <w:rPr>
          <w:bCs/>
          <w:sz w:val="24"/>
          <w:szCs w:val="24"/>
        </w:rPr>
      </w:pPr>
    </w:p>
    <w:p w:rsidR="00CE427E" w:rsidRPr="00CE427E" w:rsidRDefault="00CE427E" w:rsidP="00B853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27E">
        <w:rPr>
          <w:rFonts w:ascii="Times New Roman" w:hAnsi="Times New Roman" w:cs="Times New Roman"/>
          <w:bCs/>
          <w:sz w:val="24"/>
          <w:szCs w:val="24"/>
        </w:rPr>
        <w:t xml:space="preserve">Безвозмездные поступления в бюджет МО </w:t>
      </w:r>
      <w:r w:rsidRPr="00CE427E">
        <w:rPr>
          <w:rFonts w:ascii="Times New Roman" w:hAnsi="Times New Roman" w:cs="Times New Roman"/>
          <w:bCs/>
          <w:sz w:val="24"/>
        </w:rPr>
        <w:t>«Липовское»</w:t>
      </w:r>
      <w:r w:rsidRPr="00CE427E">
        <w:rPr>
          <w:rFonts w:ascii="Times New Roman" w:hAnsi="Times New Roman" w:cs="Times New Roman"/>
          <w:bCs/>
          <w:sz w:val="24"/>
          <w:szCs w:val="24"/>
        </w:rPr>
        <w:t xml:space="preserve"> на 2017 год  и плановый период 2018 и 2019 годов определены  исходя из сумм, предусматриваемых для бюджета МО </w:t>
      </w:r>
      <w:r w:rsidRPr="00CE427E">
        <w:rPr>
          <w:rFonts w:ascii="Times New Roman" w:hAnsi="Times New Roman" w:cs="Times New Roman"/>
          <w:bCs/>
          <w:sz w:val="24"/>
        </w:rPr>
        <w:t>«Липовское»</w:t>
      </w:r>
      <w:r w:rsidRPr="00CE427E">
        <w:rPr>
          <w:rFonts w:ascii="Times New Roman" w:hAnsi="Times New Roman" w:cs="Times New Roman"/>
          <w:bCs/>
          <w:sz w:val="24"/>
          <w:szCs w:val="24"/>
        </w:rPr>
        <w:t xml:space="preserve"> в проекте Решения районного Совета депутатов «О бюджете муниципального образования «Кизнерский район» на 2017 год  и плановый период 2018 и 2019 </w:t>
      </w:r>
      <w:proofErr w:type="spellStart"/>
      <w:r w:rsidRPr="00CE427E">
        <w:rPr>
          <w:rFonts w:ascii="Times New Roman" w:hAnsi="Times New Roman" w:cs="Times New Roman"/>
          <w:bCs/>
          <w:sz w:val="24"/>
          <w:szCs w:val="24"/>
        </w:rPr>
        <w:t>г.</w:t>
      </w:r>
      <w:proofErr w:type="gramStart"/>
      <w:r w:rsidRPr="00CE427E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proofErr w:type="gramEnd"/>
      <w:r w:rsidRPr="00CE427E">
        <w:rPr>
          <w:rFonts w:ascii="Times New Roman" w:hAnsi="Times New Roman" w:cs="Times New Roman"/>
          <w:bCs/>
          <w:sz w:val="24"/>
          <w:szCs w:val="24"/>
        </w:rPr>
        <w:t>.».</w:t>
      </w:r>
    </w:p>
    <w:p w:rsidR="00CE427E" w:rsidRPr="00CE427E" w:rsidRDefault="00CE427E" w:rsidP="00B853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характеристики проекта бюджета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«Липовское» </w:t>
      </w:r>
      <w:r w:rsidRPr="00CE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расходам на </w:t>
      </w:r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2017 год  и плановый период 2018 и 2019 </w:t>
      </w:r>
      <w:r w:rsidRPr="00CE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политика в области формирования расходов бюджета муниципального образования </w:t>
      </w:r>
      <w:r w:rsidRPr="00CE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«Липовское»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CE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2017 год  и плановый период 2018 и 2019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 направлена на 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реализацию социально-значимых расходов, улучшение качества жизни населения, решение приоритетных задач социально-экономического развития поселения  на </w:t>
      </w:r>
      <w:r w:rsidRPr="00CE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2017 год  и плановый период 2018 и 2019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определенных в Программе социально-экономического развития поселения на 2017 - 2019 годы. </w:t>
      </w:r>
      <w:proofErr w:type="gramEnd"/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проекта бюджета муниципального образования </w:t>
      </w:r>
      <w:r w:rsidRPr="00CE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«Липовское»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 w:rsidRPr="00CE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2017 год  и плановый период 2018 и 2019 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 предусматриваются в объеме: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–5889,2 тыс. рублей;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–6044,9 тыс. рублей;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6173,9 тыс. рублей.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муниципального образования </w:t>
      </w:r>
      <w:r w:rsidRPr="00CE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«Липовское»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2016-2019 годах представлена в таблице: </w:t>
      </w:r>
    </w:p>
    <w:p w:rsidR="00CE427E" w:rsidRPr="00586FCE" w:rsidRDefault="00CE427E" w:rsidP="00B85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FCE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расходов бюджета МО </w:t>
      </w:r>
      <w:r w:rsidRPr="00586FCE">
        <w:rPr>
          <w:rFonts w:ascii="Times New Roman" w:hAnsi="Times New Roman" w:cs="Times New Roman"/>
          <w:b/>
          <w:bCs/>
          <w:sz w:val="24"/>
        </w:rPr>
        <w:t>«Липовское»</w:t>
      </w:r>
      <w:r w:rsidR="00586FCE">
        <w:rPr>
          <w:rFonts w:ascii="Times New Roman" w:hAnsi="Times New Roman" w:cs="Times New Roman"/>
          <w:b/>
          <w:bCs/>
          <w:sz w:val="24"/>
        </w:rPr>
        <w:t xml:space="preserve"> </w:t>
      </w:r>
      <w:r w:rsidRPr="00586FCE">
        <w:rPr>
          <w:rFonts w:ascii="Times New Roman" w:hAnsi="Times New Roman" w:cs="Times New Roman"/>
          <w:b/>
          <w:bCs/>
          <w:sz w:val="24"/>
          <w:szCs w:val="24"/>
        </w:rPr>
        <w:t xml:space="preserve">в 2016-2019 </w:t>
      </w:r>
      <w:proofErr w:type="spellStart"/>
      <w:r w:rsidRPr="00586FCE">
        <w:rPr>
          <w:rFonts w:ascii="Times New Roman" w:hAnsi="Times New Roman" w:cs="Times New Roman"/>
          <w:b/>
          <w:bCs/>
          <w:sz w:val="24"/>
          <w:szCs w:val="24"/>
        </w:rPr>
        <w:t>г.</w:t>
      </w:r>
      <w:proofErr w:type="gramStart"/>
      <w:r w:rsidRPr="00586FCE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spellEnd"/>
      <w:proofErr w:type="gramEnd"/>
      <w:r w:rsidRPr="00586F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427E" w:rsidRPr="00CE427E" w:rsidRDefault="00CE427E" w:rsidP="00B853D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(тыс. руб</w:t>
      </w:r>
      <w:r w:rsidRPr="00CE4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0"/>
        <w:gridCol w:w="1275"/>
        <w:gridCol w:w="1418"/>
        <w:gridCol w:w="1559"/>
        <w:gridCol w:w="1276"/>
      </w:tblGrid>
      <w:tr w:rsidR="00CE427E" w:rsidRPr="00CE427E" w:rsidTr="00B853DA">
        <w:trPr>
          <w:trHeight w:val="246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CE427E">
              <w:rPr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г.* (решение)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Решения на 2017 год и плановый период 2018-2019 годов</w:t>
            </w:r>
          </w:p>
        </w:tc>
      </w:tr>
      <w:tr w:rsidR="00CE427E" w:rsidRPr="00CE427E" w:rsidTr="00B853DA">
        <w:trPr>
          <w:trHeight w:val="246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</w:tr>
      <w:tr w:rsidR="00CE427E" w:rsidRPr="00CE427E" w:rsidTr="00B853DA">
        <w:trPr>
          <w:trHeight w:val="261"/>
        </w:trPr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CE427E">
              <w:rPr>
                <w:b/>
                <w:bCs/>
                <w:snapToGrid w:val="0"/>
                <w:sz w:val="24"/>
                <w:szCs w:val="24"/>
              </w:rPr>
              <w:t xml:space="preserve">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2815,8</w:t>
            </w:r>
          </w:p>
        </w:tc>
      </w:tr>
      <w:tr w:rsidR="00CE427E" w:rsidRPr="00CE427E" w:rsidTr="00B853DA">
        <w:trPr>
          <w:trHeight w:val="35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rPr>
                <w:snapToGrid w:val="0"/>
                <w:sz w:val="24"/>
                <w:szCs w:val="24"/>
                <w:highlight w:val="yellow"/>
              </w:rPr>
            </w:pPr>
            <w:r w:rsidRPr="00CE427E">
              <w:rPr>
                <w:snapToGrid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tabs>
                <w:tab w:val="left" w:pos="345"/>
                <w:tab w:val="center" w:pos="537"/>
              </w:tabs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1606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1606</w:t>
            </w:r>
          </w:p>
        </w:tc>
      </w:tr>
      <w:tr w:rsidR="00CE427E" w:rsidRPr="00CE427E" w:rsidTr="00B853DA">
        <w:trPr>
          <w:trHeight w:val="35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rPr>
                <w:snapToGrid w:val="0"/>
                <w:sz w:val="24"/>
                <w:szCs w:val="24"/>
              </w:rPr>
            </w:pPr>
            <w:r w:rsidRPr="00CE427E">
              <w:rPr>
                <w:snapToGrid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176,1</w:t>
            </w:r>
          </w:p>
        </w:tc>
      </w:tr>
      <w:tr w:rsidR="00CE427E" w:rsidRPr="00CE427E" w:rsidTr="00B853DA">
        <w:trPr>
          <w:trHeight w:val="57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rPr>
                <w:snapToGrid w:val="0"/>
                <w:sz w:val="24"/>
                <w:szCs w:val="24"/>
              </w:rPr>
            </w:pPr>
            <w:r w:rsidRPr="00CE427E">
              <w:rPr>
                <w:snapToGrid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E427E" w:rsidRPr="00CE427E" w:rsidTr="00B853DA">
        <w:trPr>
          <w:trHeight w:val="24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rPr>
                <w:snapToGrid w:val="0"/>
                <w:sz w:val="24"/>
                <w:szCs w:val="24"/>
              </w:rPr>
            </w:pPr>
            <w:r w:rsidRPr="00CE427E">
              <w:rPr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E427E" w:rsidRPr="00CE427E" w:rsidTr="00B853DA">
        <w:trPr>
          <w:trHeight w:val="24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rPr>
                <w:snapToGrid w:val="0"/>
                <w:sz w:val="24"/>
                <w:szCs w:val="24"/>
              </w:rPr>
            </w:pPr>
            <w:r w:rsidRPr="00CE427E">
              <w:rPr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E427E" w:rsidRPr="00CE427E" w:rsidTr="00B853DA">
        <w:trPr>
          <w:trHeight w:val="37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rPr>
                <w:snapToGrid w:val="0"/>
                <w:sz w:val="24"/>
                <w:szCs w:val="24"/>
              </w:rPr>
            </w:pPr>
            <w:r w:rsidRPr="00CE427E">
              <w:rPr>
                <w:snapToGrid w:val="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</w:t>
            </w:r>
          </w:p>
        </w:tc>
      </w:tr>
      <w:tr w:rsidR="00CE427E" w:rsidRPr="00CE427E" w:rsidTr="00B853DA">
        <w:trPr>
          <w:trHeight w:val="24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rPr>
                <w:snapToGrid w:val="0"/>
                <w:sz w:val="24"/>
                <w:szCs w:val="24"/>
              </w:rPr>
            </w:pPr>
            <w:r w:rsidRPr="00CE427E">
              <w:rPr>
                <w:snapToGrid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E427E" w:rsidRPr="00CE427E" w:rsidTr="00B853DA">
        <w:trPr>
          <w:trHeight w:val="24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rPr>
                <w:snapToGrid w:val="0"/>
                <w:sz w:val="24"/>
                <w:szCs w:val="24"/>
              </w:rPr>
            </w:pPr>
            <w:r w:rsidRPr="00CE427E">
              <w:rPr>
                <w:snapToGrid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7E" w:rsidRPr="00CE427E" w:rsidRDefault="00CE427E" w:rsidP="00B853D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261,8</w:t>
            </w:r>
          </w:p>
        </w:tc>
      </w:tr>
    </w:tbl>
    <w:p w:rsidR="00CE427E" w:rsidRPr="00CE427E" w:rsidRDefault="00CE427E" w:rsidP="00B853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>* -разделы приведены в сопоставимом виде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27E" w:rsidRPr="00CE427E" w:rsidRDefault="00CE427E" w:rsidP="00B853D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Формирование расходной части проекта  бюджета муниципального образования «Кизнерский район» на 2017 год осуществлялось </w:t>
      </w:r>
      <w:r w:rsidRPr="00CE4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требованиями Бюджетного кодекса Российской Федерации,</w:t>
      </w:r>
      <w:r w:rsidRPr="00CE42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 использованием следующих основных подходов:</w:t>
      </w:r>
    </w:p>
    <w:p w:rsidR="00CE427E" w:rsidRPr="00CE427E" w:rsidRDefault="00CE427E" w:rsidP="00B853D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hAnsi="Times New Roman" w:cs="Times New Roman"/>
          <w:sz w:val="24"/>
          <w:szCs w:val="24"/>
          <w:lang w:eastAsia="ru-RU"/>
        </w:rPr>
        <w:t xml:space="preserve">1. Определение «базовых» объемов бюджетных ассигнований на 2017 год на основе утвержденных Решением Совета депутатов от 18 декабря 2015 года № 24/1 «О бюджете муниципального образования </w:t>
      </w:r>
      <w:r w:rsidRPr="00CE427E">
        <w:rPr>
          <w:bCs/>
          <w:sz w:val="24"/>
          <w:szCs w:val="24"/>
        </w:rPr>
        <w:t xml:space="preserve">«Липовское» </w:t>
      </w:r>
      <w:r w:rsidRPr="00CE427E">
        <w:rPr>
          <w:rFonts w:ascii="Times New Roman" w:hAnsi="Times New Roman" w:cs="Times New Roman"/>
          <w:sz w:val="24"/>
          <w:szCs w:val="24"/>
          <w:lang w:eastAsia="ru-RU"/>
        </w:rPr>
        <w:t>на 2016 год»;</w:t>
      </w:r>
    </w:p>
    <w:p w:rsidR="00CE427E" w:rsidRPr="00CE427E" w:rsidRDefault="00CE427E" w:rsidP="00B853D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hAnsi="Times New Roman" w:cs="Times New Roman"/>
          <w:sz w:val="24"/>
          <w:szCs w:val="24"/>
          <w:lang w:eastAsia="ru-RU"/>
        </w:rPr>
        <w:t>2. Корректировка «базовых» объемов бюджетных ассигнований на 2017 год с учетом:</w:t>
      </w:r>
    </w:p>
    <w:p w:rsidR="00CE427E" w:rsidRPr="00CE427E" w:rsidRDefault="00CE427E" w:rsidP="00B853D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объемов бюджетных ассигнований  2016 года решениями Совета депутатов о внесении изменений в бюджет муниципального образования «Кизнерский район» на 2016 год;</w:t>
      </w:r>
    </w:p>
    <w:p w:rsidR="00CE427E" w:rsidRPr="00CE427E" w:rsidRDefault="00CE427E" w:rsidP="00B853D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уменьшения объемов бюджетных ассигнований по расходным обязательствам ограниченного срока действия; </w:t>
      </w:r>
    </w:p>
    <w:p w:rsidR="00CE427E" w:rsidRPr="00CE427E" w:rsidRDefault="00CE427E" w:rsidP="00B853D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уточнения объема бюджетных ассигнований, направляемых на исполнение публичных обязательств, в связи с изменением  количества получателей;</w:t>
      </w:r>
    </w:p>
    <w:p w:rsidR="00CE427E" w:rsidRPr="00CE427E" w:rsidRDefault="00CE427E" w:rsidP="00B853D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27E">
        <w:rPr>
          <w:rFonts w:ascii="Times New Roman" w:hAnsi="Times New Roman" w:cs="Times New Roman"/>
          <w:sz w:val="24"/>
          <w:szCs w:val="24"/>
        </w:rPr>
        <w:t xml:space="preserve">3. Обеспечение расходов на оплату труда работников бюджетной сферы на уровне 2016 года с учетом повышения с 1 июля 2016 года минимального </w:t>
      </w:r>
      <w:proofErr w:type="gramStart"/>
      <w:r w:rsidRPr="00CE427E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CE427E">
        <w:rPr>
          <w:rFonts w:ascii="Times New Roman" w:hAnsi="Times New Roman" w:cs="Times New Roman"/>
          <w:sz w:val="24"/>
          <w:szCs w:val="24"/>
        </w:rPr>
        <w:t>;</w:t>
      </w:r>
    </w:p>
    <w:p w:rsidR="00CE427E" w:rsidRPr="00CE427E" w:rsidRDefault="00CE427E" w:rsidP="00B853DA">
      <w:pPr>
        <w:widowControl w:val="0"/>
        <w:snapToGri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денежного содержания лиц, замещающих выборные должности и должности муниципальной службы на уровне 2016 года;</w:t>
      </w:r>
    </w:p>
    <w:p w:rsidR="00CE427E" w:rsidRPr="00CE427E" w:rsidRDefault="00CE427E" w:rsidP="00B853D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hAnsi="Times New Roman" w:cs="Times New Roman"/>
          <w:sz w:val="24"/>
          <w:szCs w:val="24"/>
          <w:lang w:eastAsia="ru-RU"/>
        </w:rPr>
        <w:t>5. Сохранение тарифов страховых взносов в государственные внебюджетные фонды в размере 30,2%;</w:t>
      </w:r>
    </w:p>
    <w:p w:rsidR="00CE427E" w:rsidRPr="00CE427E" w:rsidRDefault="00CE427E" w:rsidP="00B853D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hAnsi="Times New Roman" w:cs="Times New Roman"/>
          <w:sz w:val="24"/>
          <w:szCs w:val="24"/>
          <w:lang w:eastAsia="ru-RU"/>
        </w:rPr>
        <w:t>6. Сохранение  публичных нормативных и приравненных к ним обязательств на уровне 2016 года;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«Общегосударственные расходы»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Расходные обязательства в сфере финансового обеспечения деятельности исполнительных органов местного самоуправления определены в соответствии с законом Удмуртской Республики 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марта 2008 года № 10-РЗ «О муниципальной службе в Удмуртской Республике», в соответствии со структурой органов местного самоуправления.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Бюджетные ассигнования на обеспечение руководства и управления в сфере установленных функций распределены в соответствии с бюджетной классификацией Российской Федерации согласно основным функциям, выполняемым исполнительными органами местного самоуправления.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на содержание органов местного самоуправления, в том числе на оплату труда определены исходя из общих подходов к формированию бюджета муниципального образования </w:t>
      </w:r>
      <w:r w:rsidRPr="00CE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«Липовское»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2017-2019 годы.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разделу 0100 «Общегосударственные вопросы» </w:t>
      </w: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отражены бюджетные ассигнования на функционирование высшего должностного лица муниципального образования </w:t>
      </w:r>
      <w:r w:rsidRPr="00CE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«Липовское» </w:t>
      </w: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Главы муниципального образования, Администрации муниципального образования </w:t>
      </w:r>
      <w:r w:rsidRPr="00CE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«Липовское»</w:t>
      </w: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Общий объем бюджетных ассигнований по указанному разделу предусматривается в сумме 1606,0 тыс. рублей ежегодно.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Бюджетные ассигнования на исполнение расходных обязательств по подразделам: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0102 «Функционирование высшего должностного лица субъекта Российской Федерации и муниципального образования» </w:t>
      </w: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предусматриваются в сумме 530,0 тыс. рублей 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ежегодно;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предусматриваются в сумме 1037,0 тыс. рублей ежегодно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0113 «Другие общегосударственные вопросы» </w:t>
      </w: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предусматриваются в сумме 39 ежегодно.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5 тыс. рублей запланированы в форме субвенций на осуществление полномочий по распоряжению земельными участками, государственная собственность на которые не разграничена, передаваемых из бюджета поселения в бюджет муниципального района согласно заключенного соглашения.</w:t>
      </w:r>
      <w:proofErr w:type="gramEnd"/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«Национальная оборона»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подразделу 0203 </w:t>
      </w:r>
      <w:r w:rsidRPr="00CE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«Мобилизационная и вневойсковая подготовка» 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на исполнение федеральных полномочий на осуществление первичного воинского учета на территориях, где отсутствуют военные </w:t>
      </w:r>
      <w:proofErr w:type="gramStart"/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комиссариаты</w:t>
      </w:r>
      <w:proofErr w:type="gramEnd"/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на 2017 год в сумме  188,2  тыс. рублей, 2018 год- 188,2 тыс. рублей и 2019 год – 176,1 тыс. рублей.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указанных расходных обязательств обеспечивается за счет средств федерального бюджета в виде субвенций.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«Национальная безопасность и правоохранительная деятельность»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разделу 0300 «Национальная безопасность и правоохранительная деятельность», подразделу 0310 «Пожарная безопасность» </w:t>
      </w: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ассигнования на исполнение соответствующих расходных обязательств по обеспечению первичных мер пожарной безопасности  предусмотрены в сумме 52,0 тыс. рублей ежегодно.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«Национальная экономика»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Бюджетные ассигнования </w:t>
      </w:r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разделу 0400 «Национальная экономика»</w:t>
      </w:r>
      <w:proofErr w:type="gramStart"/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подразделу 0409 «Дорожное хозяйство» </w:t>
      </w: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предусматриваются в сумме 500,0 тыс. рублей ежегодно.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«Жилищно-коммунальное хозяйство»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подразделу </w:t>
      </w:r>
      <w:r w:rsidRPr="00CE4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0503 «Благоустройство» </w:t>
      </w: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учтены расходы на прочие мероприятия по благоустройству в сумме 73,0 тыс. руб. на 2017 год, 2018 год -98,0 </w:t>
      </w:r>
      <w:proofErr w:type="spellStart"/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2019 год-108 </w:t>
      </w:r>
      <w:proofErr w:type="spellStart"/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«Культура и кинематография»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проекте бюджета муниципального образования </w:t>
      </w:r>
      <w:r w:rsidRPr="00CE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«Липовское»</w:t>
      </w: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2017-2019 годы </w:t>
      </w:r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подразделу 0801 «Культура» </w:t>
      </w: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ассигнования определены с учетом действующих и вновь вводимых расходных обязательств, отраж</w:t>
      </w:r>
      <w:r w:rsidR="00B853DA" w:rsidRPr="00B8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в реестре расходных обязатель</w:t>
      </w:r>
      <w:proofErr w:type="gramStart"/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гл</w:t>
      </w:r>
      <w:proofErr w:type="gramEnd"/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авного распорядителя средств бюджета муниципального образования «Кизнерский район» – Управления  культуры Администрации муниципального образования «Кизнерский район».  Бюджетные ассигнования предусматриваются в сумме 3445,0 тыс. рублей ежегодно.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разделу 1000 «Социальная политика», </w:t>
      </w:r>
      <w:r w:rsidRPr="00CE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подразделу</w:t>
      </w:r>
      <w:r w:rsidRPr="00CE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1001 «Пенсионное обеспечение» </w:t>
      </w: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бюджетные ассигнования на расходные обязательства поселения по выплате доплаты к пенсиям муниципальным  служащим в соответствии с законодательством   в сумме 24,0 тыс. рублей на 2017 год.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бюджета на 2017 год и плановый период 2018 и 2019 годов сформирован в соответствии с разграничением доходных источников и расходных полномочий между уровнями бюджетной системы Российской Федерации на основании данных Реестра расходных обязательств муниципального образования </w:t>
      </w:r>
      <w:r w:rsidRPr="00CE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«Липовское»</w:t>
      </w: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основе принципов и подходов, определенных в Основных направлениях бюджетной политики на 2017 год и плановый период 2018 и 2019 годов. </w:t>
      </w:r>
      <w:proofErr w:type="gramEnd"/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бюджетного финансирования увязаны с конкретными целями социально-экономического развития поселения.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бюджета муниципального образования </w:t>
      </w:r>
      <w:r w:rsidRPr="00CE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«Липовское»</w:t>
      </w:r>
      <w:r w:rsidRPr="00CE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сбалансирован в соответствии с требованиями Бюджетного кодекса Российской Федерации.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«Кизнерский район» - </w:t>
      </w:r>
    </w:p>
    <w:p w:rsidR="00CE427E" w:rsidRPr="00CE427E" w:rsidRDefault="00CE427E" w:rsidP="00B853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финансов                          </w:t>
      </w:r>
      <w:r w:rsidR="00B8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B8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E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П.Б. Горбунов  </w:t>
      </w:r>
    </w:p>
    <w:p w:rsidR="003C3F64" w:rsidRDefault="003C3F64" w:rsidP="00B853DA">
      <w:pPr>
        <w:ind w:left="-567" w:firstLine="567"/>
      </w:pPr>
    </w:p>
    <w:p w:rsidR="002F1A6E" w:rsidRDefault="002F1A6E" w:rsidP="00B853DA">
      <w:pPr>
        <w:ind w:left="-567" w:firstLine="567"/>
      </w:pPr>
    </w:p>
    <w:p w:rsidR="002F1A6E" w:rsidRDefault="002F1A6E" w:rsidP="00B853DA">
      <w:pPr>
        <w:ind w:left="-567" w:firstLine="567"/>
      </w:pPr>
    </w:p>
    <w:p w:rsidR="002F1A6E" w:rsidRDefault="002F1A6E" w:rsidP="00B853DA">
      <w:pPr>
        <w:ind w:left="-567" w:firstLine="567"/>
      </w:pPr>
    </w:p>
    <w:p w:rsidR="002F1A6E" w:rsidRDefault="002F1A6E" w:rsidP="00B853DA">
      <w:pPr>
        <w:ind w:left="-567" w:firstLine="567"/>
      </w:pPr>
    </w:p>
    <w:p w:rsidR="002F1A6E" w:rsidRDefault="002F1A6E" w:rsidP="00B853DA">
      <w:pPr>
        <w:ind w:left="-567" w:firstLine="567"/>
      </w:pPr>
    </w:p>
    <w:p w:rsidR="002F1A6E" w:rsidRDefault="002F1A6E" w:rsidP="00B853DA">
      <w:pPr>
        <w:ind w:left="-567" w:firstLine="567"/>
      </w:pPr>
    </w:p>
    <w:p w:rsidR="002F1A6E" w:rsidRDefault="002F1A6E" w:rsidP="00B853DA">
      <w:pPr>
        <w:ind w:left="-567" w:firstLine="567"/>
      </w:pPr>
    </w:p>
    <w:p w:rsidR="002F1A6E" w:rsidRDefault="002F1A6E" w:rsidP="00B853DA">
      <w:pPr>
        <w:ind w:left="-567" w:firstLine="567"/>
      </w:pPr>
    </w:p>
    <w:p w:rsidR="002F1A6E" w:rsidRDefault="002F1A6E" w:rsidP="00B853DA">
      <w:pPr>
        <w:ind w:left="-567" w:firstLine="567"/>
      </w:pPr>
    </w:p>
    <w:p w:rsidR="009719F6" w:rsidRDefault="009719F6" w:rsidP="00B853DA">
      <w:pPr>
        <w:ind w:left="-567" w:firstLine="567"/>
      </w:pPr>
    </w:p>
    <w:p w:rsidR="009719F6" w:rsidRDefault="009719F6" w:rsidP="00B853DA">
      <w:pPr>
        <w:ind w:left="-567" w:firstLine="567"/>
      </w:pPr>
    </w:p>
    <w:p w:rsidR="009719F6" w:rsidRDefault="009719F6" w:rsidP="00B853DA">
      <w:pPr>
        <w:ind w:left="-567" w:firstLine="567"/>
      </w:pPr>
    </w:p>
    <w:p w:rsidR="009719F6" w:rsidRDefault="009719F6" w:rsidP="00B853DA">
      <w:pPr>
        <w:ind w:left="-567" w:firstLine="567"/>
      </w:pPr>
    </w:p>
    <w:p w:rsidR="009719F6" w:rsidRDefault="009719F6" w:rsidP="00B853DA">
      <w:pPr>
        <w:ind w:left="-567" w:firstLine="567"/>
      </w:pPr>
      <w:bookmarkStart w:id="0" w:name="_GoBack"/>
      <w:bookmarkEnd w:id="0"/>
    </w:p>
    <w:sectPr w:rsidR="009719F6" w:rsidSect="009719F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A210AE"/>
    <w:multiLevelType w:val="hybridMultilevel"/>
    <w:tmpl w:val="8BC2C9F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45185165"/>
    <w:multiLevelType w:val="hybridMultilevel"/>
    <w:tmpl w:val="9F3A898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7B1E7632"/>
    <w:multiLevelType w:val="hybridMultilevel"/>
    <w:tmpl w:val="783653D2"/>
    <w:lvl w:ilvl="0" w:tplc="C04CC6CE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2D"/>
    <w:rsid w:val="00054782"/>
    <w:rsid w:val="0018174B"/>
    <w:rsid w:val="002E037E"/>
    <w:rsid w:val="002F1A6E"/>
    <w:rsid w:val="003C3F64"/>
    <w:rsid w:val="00586FCE"/>
    <w:rsid w:val="009719F6"/>
    <w:rsid w:val="00B853DA"/>
    <w:rsid w:val="00BE332D"/>
    <w:rsid w:val="00CE427E"/>
    <w:rsid w:val="00E00AF4"/>
    <w:rsid w:val="00F6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5718</Words>
  <Characters>32597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2016-12-08T09:57:00Z</dcterms:created>
  <dcterms:modified xsi:type="dcterms:W3CDTF">2017-01-09T09:42:00Z</dcterms:modified>
</cp:coreProperties>
</file>